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B5ADA" w:rsidRDefault="00CB5ADA" w:rsidP="00CB5ADA">
      <w:pPr>
        <w:pStyle w:val="berschrift1"/>
      </w:pPr>
      <w:r>
        <w:t>Datentypen in Python</w:t>
      </w:r>
    </w:p>
    <w:p w:rsidR="00CB5ADA" w:rsidRPr="000F243E" w:rsidRDefault="00CB5ADA" w:rsidP="00CB5ADA">
      <w:pPr>
        <w:jc w:val="both"/>
        <w:rPr>
          <w:b/>
          <w:sz w:val="20"/>
        </w:rPr>
      </w:pPr>
      <w:r w:rsidRPr="000F243E">
        <w:rPr>
          <w:sz w:val="20"/>
        </w:rPr>
        <w:t xml:space="preserve">Python kennt zwei Arten von Typen: </w:t>
      </w:r>
      <w:r w:rsidRPr="000F243E">
        <w:rPr>
          <w:b/>
          <w:sz w:val="20"/>
        </w:rPr>
        <w:t xml:space="preserve">primitive Typen </w:t>
      </w:r>
      <w:r w:rsidRPr="000F243E">
        <w:rPr>
          <w:sz w:val="20"/>
        </w:rPr>
        <w:t>und</w:t>
      </w:r>
      <w:r w:rsidRPr="000F243E">
        <w:rPr>
          <w:b/>
          <w:sz w:val="20"/>
        </w:rPr>
        <w:t xml:space="preserve"> Objekttypen.</w:t>
      </w:r>
    </w:p>
    <w:p w:rsidR="00CB5ADA" w:rsidRPr="000F243E" w:rsidRDefault="00CB5ADA" w:rsidP="00CB5ADA">
      <w:pPr>
        <w:numPr>
          <w:ilvl w:val="0"/>
          <w:numId w:val="5"/>
        </w:numPr>
        <w:jc w:val="both"/>
        <w:rPr>
          <w:sz w:val="20"/>
        </w:rPr>
      </w:pPr>
      <w:r w:rsidRPr="000F243E">
        <w:rPr>
          <w:sz w:val="20"/>
        </w:rPr>
        <w:t>Der Wert eines primitiven Typs wird direkt gespeichert. Bei einer Zuweisung an eine andere Variable wird der Wert kopiert.</w:t>
      </w:r>
    </w:p>
    <w:p w:rsidR="00CB5ADA" w:rsidRPr="000F243E" w:rsidRDefault="00CB5ADA" w:rsidP="00CB5ADA">
      <w:pPr>
        <w:numPr>
          <w:ilvl w:val="0"/>
          <w:numId w:val="5"/>
        </w:numPr>
        <w:jc w:val="both"/>
        <w:rPr>
          <w:sz w:val="20"/>
        </w:rPr>
      </w:pPr>
      <w:r w:rsidRPr="000F243E">
        <w:rPr>
          <w:sz w:val="20"/>
        </w:rPr>
        <w:t xml:space="preserve">In Objekttypen wird nicht der Wert, sondern ein Link (Referenz) auf das Objekt gespeichert. Bei einer Zuweisung an eine andere Variable wird nur die Referenz kopiert, nicht das Objekt. Objekttypen werden mit der Referenz </w:t>
      </w:r>
      <w:r w:rsidRPr="000F243E">
        <w:rPr>
          <w:rStyle w:val="Prog"/>
        </w:rPr>
        <w:t>None</w:t>
      </w:r>
      <w:r w:rsidRPr="000F243E">
        <w:rPr>
          <w:sz w:val="20"/>
        </w:rPr>
        <w:t xml:space="preserve"> initialisiert.</w:t>
      </w:r>
    </w:p>
    <w:p w:rsidR="00CB5ADA" w:rsidRDefault="00CB5ADA" w:rsidP="00CB5ADA">
      <w:pPr>
        <w:pStyle w:val="berschrift2"/>
      </w:pPr>
      <w:r>
        <w:t>Primitive Typen</w:t>
      </w:r>
    </w:p>
    <w:tbl>
      <w:tblPr>
        <w:tblW w:w="0" w:type="auto"/>
        <w:tblBorders>
          <w:top w:val="single" w:sz="12" w:space="0" w:color="008000"/>
          <w:left w:val="single" w:sz="6" w:space="0" w:color="008000"/>
          <w:bottom w:val="single" w:sz="12" w:space="0" w:color="008000"/>
          <w:right w:val="single" w:sz="6" w:space="0" w:color="008000"/>
          <w:insideH w:val="single" w:sz="6" w:space="0" w:color="000000"/>
        </w:tblBorders>
        <w:tblLook w:val="00A0"/>
      </w:tblPr>
      <w:tblGrid>
        <w:gridCol w:w="2161"/>
        <w:gridCol w:w="3587"/>
        <w:gridCol w:w="3197"/>
      </w:tblGrid>
      <w:tr w:rsidR="00CB5ADA" w:rsidRPr="000F243E">
        <w:tc>
          <w:tcPr>
            <w:tcW w:w="2161" w:type="dxa"/>
          </w:tcPr>
          <w:p w:rsidR="00CB5ADA" w:rsidRPr="00A44EDB" w:rsidRDefault="00CB5ADA" w:rsidP="00CB5ADA">
            <w:pPr>
              <w:rPr>
                <w:b/>
                <w:bCs/>
              </w:rPr>
            </w:pPr>
            <w:r w:rsidRPr="00A44EDB">
              <w:rPr>
                <w:b/>
                <w:bCs/>
              </w:rPr>
              <w:t>Typname</w:t>
            </w:r>
          </w:p>
        </w:tc>
        <w:tc>
          <w:tcPr>
            <w:tcW w:w="3587" w:type="dxa"/>
          </w:tcPr>
          <w:p w:rsidR="00CB5ADA" w:rsidRPr="00A44EDB" w:rsidRDefault="00CB5ADA" w:rsidP="00CB5ADA">
            <w:pPr>
              <w:rPr>
                <w:b/>
                <w:bCs/>
              </w:rPr>
            </w:pPr>
            <w:r w:rsidRPr="00A44EDB">
              <w:rPr>
                <w:b/>
                <w:bCs/>
              </w:rPr>
              <w:t>Beschreibung</w:t>
            </w:r>
          </w:p>
        </w:tc>
        <w:tc>
          <w:tcPr>
            <w:tcW w:w="3197" w:type="dxa"/>
          </w:tcPr>
          <w:p w:rsidR="00CB5ADA" w:rsidRPr="00A44EDB" w:rsidRDefault="00CB5ADA" w:rsidP="00CB5ADA">
            <w:pPr>
              <w:rPr>
                <w:b/>
                <w:bCs/>
              </w:rPr>
            </w:pPr>
            <w:r w:rsidRPr="00A44EDB">
              <w:rPr>
                <w:b/>
                <w:bCs/>
              </w:rPr>
              <w:t>Bereich / Beispiel</w:t>
            </w:r>
          </w:p>
        </w:tc>
      </w:tr>
      <w:tr w:rsidR="00CB5ADA" w:rsidRPr="000F243E">
        <w:tc>
          <w:tcPr>
            <w:tcW w:w="8945" w:type="dxa"/>
            <w:gridSpan w:val="3"/>
          </w:tcPr>
          <w:p w:rsidR="00CB5ADA" w:rsidRPr="00A44EDB" w:rsidRDefault="00CB5ADA" w:rsidP="00CB5ADA">
            <w:pPr>
              <w:rPr>
                <w:b/>
                <w:bCs/>
              </w:rPr>
            </w:pPr>
            <w:r w:rsidRPr="00A44EDB">
              <w:rPr>
                <w:b/>
                <w:bCs/>
              </w:rPr>
              <w:t>Ganze Zahlen</w:t>
            </w:r>
          </w:p>
        </w:tc>
      </w:tr>
      <w:tr w:rsidR="00CB5ADA" w:rsidRPr="000F243E">
        <w:tc>
          <w:tcPr>
            <w:tcW w:w="2161" w:type="dxa"/>
          </w:tcPr>
          <w:p w:rsidR="00CB5ADA" w:rsidRPr="00A44EDB" w:rsidRDefault="00CB5ADA" w:rsidP="00CB5ADA">
            <w:pPr>
              <w:rPr>
                <w:b/>
                <w:bCs/>
              </w:rPr>
            </w:pPr>
            <w:r w:rsidRPr="00A44EDB">
              <w:rPr>
                <w:b/>
                <w:bCs/>
              </w:rPr>
              <w:t>int</w:t>
            </w:r>
          </w:p>
        </w:tc>
        <w:tc>
          <w:tcPr>
            <w:tcW w:w="3587" w:type="dxa"/>
          </w:tcPr>
          <w:p w:rsidR="00CB5ADA" w:rsidRPr="000F243E" w:rsidRDefault="00CB5ADA" w:rsidP="00CB5ADA">
            <w:r w:rsidRPr="000F243E">
              <w:t>ganze Zahl in 32 Bit</w:t>
            </w:r>
          </w:p>
        </w:tc>
        <w:tc>
          <w:tcPr>
            <w:tcW w:w="3197" w:type="dxa"/>
          </w:tcPr>
          <w:p w:rsidR="00CB5ADA" w:rsidRPr="000F243E" w:rsidRDefault="00CB5ADA" w:rsidP="00CB5ADA">
            <w:r w:rsidRPr="000F243E">
              <w:t>-2147483648 … 2147483647</w:t>
            </w:r>
          </w:p>
          <w:p w:rsidR="00CB5ADA" w:rsidRPr="000F243E" w:rsidRDefault="00CB5ADA" w:rsidP="00CB5ADA">
            <w:r w:rsidRPr="000F243E">
              <w:t>a = 12</w:t>
            </w:r>
          </w:p>
        </w:tc>
      </w:tr>
      <w:tr w:rsidR="00CB5ADA" w:rsidRPr="000F243E">
        <w:tc>
          <w:tcPr>
            <w:tcW w:w="2161" w:type="dxa"/>
          </w:tcPr>
          <w:p w:rsidR="00CB5ADA" w:rsidRPr="00A44EDB" w:rsidRDefault="00CB5ADA" w:rsidP="00CB5ADA">
            <w:pPr>
              <w:rPr>
                <w:b/>
                <w:bCs/>
              </w:rPr>
            </w:pPr>
            <w:r w:rsidRPr="00A44EDB">
              <w:rPr>
                <w:b/>
                <w:bCs/>
              </w:rPr>
              <w:t>long</w:t>
            </w:r>
          </w:p>
        </w:tc>
        <w:tc>
          <w:tcPr>
            <w:tcW w:w="3587" w:type="dxa"/>
          </w:tcPr>
          <w:p w:rsidR="00CB5ADA" w:rsidRPr="000F243E" w:rsidRDefault="00CB5ADA" w:rsidP="00CB5ADA">
            <w:r w:rsidRPr="000F243E">
              <w:t>ganze Zahl mit mehr als 32 Bit</w:t>
            </w:r>
          </w:p>
        </w:tc>
        <w:tc>
          <w:tcPr>
            <w:tcW w:w="3197" w:type="dxa"/>
          </w:tcPr>
          <w:p w:rsidR="00CB5ADA" w:rsidRPr="000F243E" w:rsidRDefault="00CB5ADA" w:rsidP="00CB5ADA">
            <w:r w:rsidRPr="000F243E">
              <w:t>a = 12L</w:t>
            </w:r>
          </w:p>
        </w:tc>
      </w:tr>
      <w:tr w:rsidR="00CB5ADA" w:rsidRPr="000F243E">
        <w:tc>
          <w:tcPr>
            <w:tcW w:w="8945" w:type="dxa"/>
            <w:gridSpan w:val="3"/>
          </w:tcPr>
          <w:p w:rsidR="00CB5ADA" w:rsidRPr="00A44EDB" w:rsidRDefault="00CB5ADA" w:rsidP="00CB5ADA">
            <w:pPr>
              <w:rPr>
                <w:b/>
                <w:bCs/>
              </w:rPr>
            </w:pPr>
            <w:r w:rsidRPr="00A44EDB">
              <w:rPr>
                <w:b/>
                <w:bCs/>
              </w:rPr>
              <w:t>Gleitkommazahlen</w:t>
            </w:r>
          </w:p>
        </w:tc>
      </w:tr>
      <w:tr w:rsidR="00CB5ADA" w:rsidRPr="000F243E">
        <w:tc>
          <w:tcPr>
            <w:tcW w:w="2161" w:type="dxa"/>
          </w:tcPr>
          <w:p w:rsidR="00CB5ADA" w:rsidRPr="00A44EDB" w:rsidRDefault="00CB5ADA" w:rsidP="00CB5ADA">
            <w:pPr>
              <w:rPr>
                <w:b/>
                <w:bCs/>
              </w:rPr>
            </w:pPr>
            <w:r w:rsidRPr="00A44EDB">
              <w:rPr>
                <w:b/>
                <w:bCs/>
              </w:rPr>
              <w:t>float</w:t>
            </w:r>
          </w:p>
        </w:tc>
        <w:tc>
          <w:tcPr>
            <w:tcW w:w="3587" w:type="dxa"/>
          </w:tcPr>
          <w:p w:rsidR="00CB5ADA" w:rsidRPr="000F243E" w:rsidRDefault="00CB5ADA" w:rsidP="00CB5ADA">
            <w:r w:rsidRPr="000F243E">
              <w:t>einfache Gleitkommazahl (32 Bit)</w:t>
            </w:r>
          </w:p>
          <w:p w:rsidR="00CB5ADA" w:rsidRPr="000F243E" w:rsidRDefault="00CB5ADA" w:rsidP="00CB5ADA"/>
        </w:tc>
        <w:tc>
          <w:tcPr>
            <w:tcW w:w="3197" w:type="dxa"/>
          </w:tcPr>
          <w:p w:rsidR="00CB5ADA" w:rsidRPr="000F243E" w:rsidRDefault="00CB5ADA" w:rsidP="00CB5ADA">
            <w:r w:rsidRPr="000F243E">
              <w:t>b = 0.5</w:t>
            </w:r>
          </w:p>
          <w:p w:rsidR="00CB5ADA" w:rsidRPr="000F243E" w:rsidRDefault="00CB5ADA" w:rsidP="00CB5ADA">
            <w:r w:rsidRPr="000F243E">
              <w:t>c = 2.6e+7</w:t>
            </w:r>
          </w:p>
          <w:p w:rsidR="00CB5ADA" w:rsidRPr="000F243E" w:rsidRDefault="00CB5ADA" w:rsidP="00CB5ADA">
            <w:r w:rsidRPr="000F243E">
              <w:t>d=0.1E-5</w:t>
            </w:r>
          </w:p>
        </w:tc>
      </w:tr>
      <w:tr w:rsidR="00CB5ADA" w:rsidRPr="000F243E">
        <w:tc>
          <w:tcPr>
            <w:tcW w:w="8945" w:type="dxa"/>
            <w:gridSpan w:val="3"/>
          </w:tcPr>
          <w:p w:rsidR="00CB5ADA" w:rsidRPr="00A44EDB" w:rsidRDefault="00CB5ADA" w:rsidP="00CB5ADA">
            <w:pPr>
              <w:rPr>
                <w:b/>
                <w:bCs/>
              </w:rPr>
            </w:pPr>
            <w:r w:rsidRPr="00A44EDB">
              <w:rPr>
                <w:b/>
                <w:bCs/>
              </w:rPr>
              <w:t>Wahrheitswerte</w:t>
            </w:r>
          </w:p>
        </w:tc>
      </w:tr>
      <w:tr w:rsidR="00CB5ADA" w:rsidRPr="005F422E">
        <w:tc>
          <w:tcPr>
            <w:tcW w:w="2161" w:type="dxa"/>
          </w:tcPr>
          <w:p w:rsidR="00CB5ADA" w:rsidRPr="00A44EDB" w:rsidRDefault="00CB5ADA" w:rsidP="00CB5ADA">
            <w:pPr>
              <w:rPr>
                <w:b/>
                <w:bCs/>
              </w:rPr>
            </w:pPr>
            <w:r w:rsidRPr="00A44EDB">
              <w:rPr>
                <w:b/>
                <w:bCs/>
              </w:rPr>
              <w:t>boolean</w:t>
            </w:r>
          </w:p>
        </w:tc>
        <w:tc>
          <w:tcPr>
            <w:tcW w:w="3587" w:type="dxa"/>
          </w:tcPr>
          <w:p w:rsidR="00CB5ADA" w:rsidRPr="000F243E" w:rsidRDefault="00CB5ADA" w:rsidP="00CB5ADA">
            <w:r w:rsidRPr="000F243E">
              <w:t>boolscher Wert (1 Bit)</w:t>
            </w:r>
          </w:p>
        </w:tc>
        <w:tc>
          <w:tcPr>
            <w:tcW w:w="3197" w:type="dxa"/>
          </w:tcPr>
          <w:p w:rsidR="00CB5ADA" w:rsidRPr="000F243E" w:rsidRDefault="00CB5ADA" w:rsidP="00CB5ADA">
            <w:r w:rsidRPr="000F243E">
              <w:t>True (1)</w:t>
            </w:r>
          </w:p>
          <w:p w:rsidR="00CB5ADA" w:rsidRPr="005F422E" w:rsidRDefault="00CB5ADA" w:rsidP="00CB5ADA">
            <w:r w:rsidRPr="000F243E">
              <w:t>False (0)</w:t>
            </w:r>
          </w:p>
        </w:tc>
      </w:tr>
    </w:tbl>
    <w:p w:rsidR="00CB5ADA" w:rsidRDefault="00CB5ADA" w:rsidP="00CB5ADA">
      <w:pPr>
        <w:pStyle w:val="berschrift2"/>
      </w:pPr>
      <w:r>
        <w:t>Zeichenketten und Listen als Objekttypen</w:t>
      </w:r>
    </w:p>
    <w:tbl>
      <w:tblPr>
        <w:tblW w:w="0" w:type="auto"/>
        <w:tblBorders>
          <w:top w:val="single" w:sz="12" w:space="0" w:color="008000"/>
          <w:left w:val="single" w:sz="6" w:space="0" w:color="008000"/>
          <w:bottom w:val="single" w:sz="12" w:space="0" w:color="008000"/>
          <w:right w:val="single" w:sz="6" w:space="0" w:color="008000"/>
          <w:insideH w:val="single" w:sz="6" w:space="0" w:color="000000"/>
        </w:tblBorders>
        <w:tblLook w:val="00A0"/>
      </w:tblPr>
      <w:tblGrid>
        <w:gridCol w:w="2161"/>
        <w:gridCol w:w="3587"/>
        <w:gridCol w:w="3197"/>
      </w:tblGrid>
      <w:tr w:rsidR="00CB5ADA" w:rsidRPr="00E53AB4">
        <w:tc>
          <w:tcPr>
            <w:tcW w:w="2161" w:type="dxa"/>
          </w:tcPr>
          <w:p w:rsidR="00CB5ADA" w:rsidRPr="00E53AB4" w:rsidRDefault="00CB5ADA" w:rsidP="00CB5ADA">
            <w:pPr>
              <w:rPr>
                <w:b/>
                <w:bCs/>
              </w:rPr>
            </w:pPr>
            <w:r w:rsidRPr="00E53AB4">
              <w:rPr>
                <w:b/>
                <w:bCs/>
              </w:rPr>
              <w:t>Typname</w:t>
            </w:r>
          </w:p>
        </w:tc>
        <w:tc>
          <w:tcPr>
            <w:tcW w:w="3587" w:type="dxa"/>
          </w:tcPr>
          <w:p w:rsidR="00CB5ADA" w:rsidRPr="00E53AB4" w:rsidRDefault="00CB5ADA" w:rsidP="00CB5ADA">
            <w:pPr>
              <w:rPr>
                <w:b/>
                <w:bCs/>
              </w:rPr>
            </w:pPr>
            <w:r w:rsidRPr="00E53AB4">
              <w:rPr>
                <w:b/>
                <w:bCs/>
              </w:rPr>
              <w:t>Beschreibung</w:t>
            </w:r>
          </w:p>
        </w:tc>
        <w:tc>
          <w:tcPr>
            <w:tcW w:w="3197" w:type="dxa"/>
          </w:tcPr>
          <w:p w:rsidR="00CB5ADA" w:rsidRPr="00E53AB4" w:rsidRDefault="00CB5ADA" w:rsidP="00CB5ADA">
            <w:pPr>
              <w:rPr>
                <w:b/>
                <w:bCs/>
              </w:rPr>
            </w:pPr>
            <w:r w:rsidRPr="00E53AB4">
              <w:rPr>
                <w:b/>
                <w:bCs/>
              </w:rPr>
              <w:t>Bereich / Beispiel</w:t>
            </w:r>
          </w:p>
        </w:tc>
      </w:tr>
      <w:tr w:rsidR="00CB5ADA" w:rsidRPr="00E53AB4">
        <w:tc>
          <w:tcPr>
            <w:tcW w:w="8945" w:type="dxa"/>
            <w:gridSpan w:val="3"/>
          </w:tcPr>
          <w:p w:rsidR="00CB5ADA" w:rsidRPr="00E53AB4" w:rsidRDefault="00CB5ADA" w:rsidP="00CB5ADA">
            <w:pPr>
              <w:rPr>
                <w:b/>
                <w:bCs/>
              </w:rPr>
            </w:pPr>
            <w:r>
              <w:rPr>
                <w:b/>
                <w:bCs/>
              </w:rPr>
              <w:t>Zeichenketten</w:t>
            </w:r>
          </w:p>
        </w:tc>
      </w:tr>
      <w:tr w:rsidR="00CB5ADA" w:rsidRPr="00E53AB4">
        <w:tc>
          <w:tcPr>
            <w:tcW w:w="2161" w:type="dxa"/>
          </w:tcPr>
          <w:p w:rsidR="00CB5ADA" w:rsidRPr="00E53AB4" w:rsidRDefault="00CB5ADA" w:rsidP="00CB5ADA">
            <w:pPr>
              <w:rPr>
                <w:bCs/>
              </w:rPr>
            </w:pPr>
            <w:r>
              <w:rPr>
                <w:bCs/>
              </w:rPr>
              <w:t>String</w:t>
            </w:r>
          </w:p>
        </w:tc>
        <w:tc>
          <w:tcPr>
            <w:tcW w:w="3587" w:type="dxa"/>
          </w:tcPr>
          <w:p w:rsidR="00CB5ADA" w:rsidRDefault="00CB5ADA" w:rsidP="00CB5ADA">
            <w:r>
              <w:t>Zeichenkette beliebiger Länge</w:t>
            </w:r>
          </w:p>
          <w:p w:rsidR="00CB5ADA" w:rsidRDefault="00CB5ADA" w:rsidP="00CB5ADA">
            <w:r>
              <w:t>Zugriff auf das erste Zeichen</w:t>
            </w:r>
          </w:p>
          <w:p w:rsidR="00CB5ADA" w:rsidRDefault="00CB5ADA" w:rsidP="00CB5ADA">
            <w:r>
              <w:t>Zugriff auf das i-te Zeichen</w:t>
            </w:r>
          </w:p>
          <w:p w:rsidR="00CB5ADA" w:rsidRPr="005F422E" w:rsidRDefault="00CB5ADA" w:rsidP="00CB5ADA">
            <w:r>
              <w:t>Zugriff auf das letzte Zeichen</w:t>
            </w:r>
          </w:p>
        </w:tc>
        <w:tc>
          <w:tcPr>
            <w:tcW w:w="3197" w:type="dxa"/>
          </w:tcPr>
          <w:p w:rsidR="00CB5ADA" w:rsidRDefault="00CB5ADA" w:rsidP="00CB5ADA">
            <w:pPr>
              <w:pStyle w:val="ProgAbs"/>
              <w:rPr>
                <w:rStyle w:val="Prog"/>
              </w:rPr>
            </w:pPr>
            <w:r>
              <w:rPr>
                <w:rStyle w:val="Prog"/>
              </w:rPr>
              <w:t>s</w:t>
            </w:r>
            <w:r w:rsidRPr="00E53AB4">
              <w:rPr>
                <w:rStyle w:val="Prog"/>
              </w:rPr>
              <w:t xml:space="preserve"> = </w:t>
            </w:r>
            <w:r>
              <w:rPr>
                <w:rStyle w:val="Prog"/>
              </w:rPr>
              <w:t>“Zeichenkette</w:t>
            </w:r>
            <w:r w:rsidRPr="00E53AB4">
              <w:rPr>
                <w:rStyle w:val="Prog"/>
              </w:rPr>
              <w:t>“</w:t>
            </w:r>
          </w:p>
          <w:p w:rsidR="00CB5ADA" w:rsidRDefault="00CB5ADA" w:rsidP="00CB5ADA">
            <w:pPr>
              <w:pStyle w:val="ProgAbs"/>
              <w:rPr>
                <w:rStyle w:val="Prog"/>
              </w:rPr>
            </w:pPr>
            <w:r>
              <w:rPr>
                <w:rStyle w:val="Prog"/>
              </w:rPr>
              <w:t>s[0]</w:t>
            </w:r>
          </w:p>
          <w:p w:rsidR="00CB5ADA" w:rsidRDefault="00CB5ADA" w:rsidP="00CB5ADA">
            <w:pPr>
              <w:pStyle w:val="ProgAbs"/>
              <w:rPr>
                <w:rStyle w:val="Prog"/>
              </w:rPr>
            </w:pPr>
            <w:r>
              <w:rPr>
                <w:rStyle w:val="Prog"/>
              </w:rPr>
              <w:t>s[i]</w:t>
            </w:r>
          </w:p>
          <w:p w:rsidR="00CB5ADA" w:rsidRPr="00E53AB4" w:rsidRDefault="00CB5ADA" w:rsidP="00CB5ADA">
            <w:pPr>
              <w:pStyle w:val="ProgAbs"/>
              <w:rPr>
                <w:rStyle w:val="Prog"/>
              </w:rPr>
            </w:pPr>
            <w:r>
              <w:rPr>
                <w:rStyle w:val="Prog"/>
              </w:rPr>
              <w:t>s[-1]</w:t>
            </w:r>
          </w:p>
        </w:tc>
      </w:tr>
      <w:tr w:rsidR="00CB5ADA" w:rsidRPr="00E53AB4">
        <w:tc>
          <w:tcPr>
            <w:tcW w:w="2161" w:type="dxa"/>
          </w:tcPr>
          <w:p w:rsidR="00CB5ADA" w:rsidRPr="00E53AB4" w:rsidRDefault="00CB5ADA" w:rsidP="00CB5ADA">
            <w:pPr>
              <w:rPr>
                <w:bCs/>
              </w:rPr>
            </w:pPr>
          </w:p>
        </w:tc>
        <w:tc>
          <w:tcPr>
            <w:tcW w:w="3587" w:type="dxa"/>
          </w:tcPr>
          <w:p w:rsidR="00CB5ADA" w:rsidRDefault="00CB5ADA" w:rsidP="00CB5ADA">
            <w:r>
              <w:t>Methoden:</w:t>
            </w:r>
          </w:p>
          <w:p w:rsidR="00CB5ADA" w:rsidRDefault="00CB5ADA" w:rsidP="00CB5ADA">
            <w:r>
              <w:t>Länge der Zeichenkette</w:t>
            </w:r>
          </w:p>
          <w:p w:rsidR="00CB5ADA" w:rsidRDefault="00CB5ADA" w:rsidP="00CB5ADA">
            <w:r>
              <w:t>Suche einer Teilkette (liefert die Position &gt;=0 oder -1</w:t>
            </w:r>
          </w:p>
          <w:p w:rsidR="00CB5ADA" w:rsidRPr="005F422E" w:rsidRDefault="00CB5ADA" w:rsidP="00CB5ADA">
            <w:r>
              <w:t>Umwandlung in Groß-/Kleinbuchstaben</w:t>
            </w:r>
          </w:p>
        </w:tc>
        <w:tc>
          <w:tcPr>
            <w:tcW w:w="3197" w:type="dxa"/>
          </w:tcPr>
          <w:p w:rsidR="00CB5ADA" w:rsidRDefault="00CB5ADA" w:rsidP="00CB5ADA">
            <w:pPr>
              <w:pStyle w:val="ProgAbs"/>
            </w:pPr>
          </w:p>
          <w:p w:rsidR="00CB5ADA" w:rsidRPr="00836900" w:rsidRDefault="00CB5ADA" w:rsidP="00CB5ADA">
            <w:pPr>
              <w:pStyle w:val="ProgAbs"/>
              <w:rPr>
                <w:rStyle w:val="Prog"/>
              </w:rPr>
            </w:pPr>
            <w:r w:rsidRPr="00836900">
              <w:rPr>
                <w:rStyle w:val="Prog"/>
              </w:rPr>
              <w:t>len(s)</w:t>
            </w:r>
          </w:p>
          <w:p w:rsidR="00CB5ADA" w:rsidRPr="00836900" w:rsidRDefault="00CB5ADA" w:rsidP="00CB5ADA">
            <w:pPr>
              <w:pStyle w:val="ProgAbs"/>
              <w:rPr>
                <w:rStyle w:val="Prog"/>
              </w:rPr>
            </w:pPr>
            <w:r w:rsidRPr="00836900">
              <w:rPr>
                <w:rStyle w:val="Prog"/>
              </w:rPr>
              <w:t>s.find(“eiche“)</w:t>
            </w:r>
          </w:p>
          <w:p w:rsidR="00CB5ADA" w:rsidRDefault="00CB5ADA" w:rsidP="00CB5ADA">
            <w:pPr>
              <w:pStyle w:val="ProgAbs"/>
              <w:rPr>
                <w:rStyle w:val="Prog"/>
              </w:rPr>
            </w:pPr>
            <w:r w:rsidRPr="00836900">
              <w:rPr>
                <w:rStyle w:val="Prog"/>
              </w:rPr>
              <w:t>s.find(“a“)</w:t>
            </w:r>
          </w:p>
          <w:p w:rsidR="00CB5ADA" w:rsidRDefault="00CB5ADA" w:rsidP="00CB5ADA">
            <w:pPr>
              <w:pStyle w:val="ProgAbs"/>
              <w:rPr>
                <w:rStyle w:val="Prog"/>
              </w:rPr>
            </w:pPr>
            <w:r>
              <w:rPr>
                <w:rStyle w:val="Prog"/>
              </w:rPr>
              <w:t>s.upper()</w:t>
            </w:r>
          </w:p>
          <w:p w:rsidR="00CB5ADA" w:rsidRPr="005F422E" w:rsidRDefault="00CB5ADA" w:rsidP="00CB5ADA">
            <w:pPr>
              <w:pStyle w:val="ProgAbs"/>
            </w:pPr>
            <w:r>
              <w:rPr>
                <w:rStyle w:val="Prog"/>
              </w:rPr>
              <w:t>s.lower()</w:t>
            </w:r>
          </w:p>
        </w:tc>
      </w:tr>
      <w:tr w:rsidR="00CB5ADA" w:rsidRPr="00E53AB4">
        <w:tc>
          <w:tcPr>
            <w:tcW w:w="8945" w:type="dxa"/>
            <w:gridSpan w:val="3"/>
          </w:tcPr>
          <w:p w:rsidR="00CB5ADA" w:rsidRPr="00E53AB4" w:rsidRDefault="00CB5ADA" w:rsidP="00CB5ADA">
            <w:pPr>
              <w:rPr>
                <w:b/>
                <w:bCs/>
              </w:rPr>
            </w:pPr>
            <w:r>
              <w:rPr>
                <w:b/>
                <w:bCs/>
              </w:rPr>
              <w:t>Listen</w:t>
            </w:r>
          </w:p>
        </w:tc>
      </w:tr>
      <w:tr w:rsidR="00CB5ADA" w:rsidRPr="00E53AB4">
        <w:tc>
          <w:tcPr>
            <w:tcW w:w="2161" w:type="dxa"/>
          </w:tcPr>
          <w:p w:rsidR="00CB5ADA" w:rsidRPr="00E53AB4" w:rsidRDefault="00CB5ADA" w:rsidP="00CB5ADA">
            <w:pPr>
              <w:rPr>
                <w:bCs/>
              </w:rPr>
            </w:pPr>
            <w:r>
              <w:rPr>
                <w:bCs/>
              </w:rPr>
              <w:t>Liste</w:t>
            </w:r>
          </w:p>
        </w:tc>
        <w:tc>
          <w:tcPr>
            <w:tcW w:w="3587" w:type="dxa"/>
          </w:tcPr>
          <w:p w:rsidR="00CB5ADA" w:rsidRDefault="00CB5ADA" w:rsidP="00CB5ADA">
            <w:r>
              <w:t>Geordnete Folge von Elementen beliebiger Länge</w:t>
            </w:r>
          </w:p>
          <w:p w:rsidR="00CB5ADA" w:rsidRDefault="00CB5ADA" w:rsidP="00CB5ADA">
            <w:r>
              <w:t>Zugriff auf das erste Element</w:t>
            </w:r>
          </w:p>
          <w:p w:rsidR="00CB5ADA" w:rsidRDefault="00CB5ADA" w:rsidP="00CB5ADA">
            <w:r>
              <w:t>Zugriff auf das i-te Element</w:t>
            </w:r>
          </w:p>
          <w:p w:rsidR="00CB5ADA" w:rsidRDefault="00CB5ADA" w:rsidP="00CB5ADA">
            <w:r>
              <w:t>Zugriff auf das letzte Element</w:t>
            </w:r>
          </w:p>
          <w:p w:rsidR="00CB5ADA" w:rsidRDefault="00CB5ADA" w:rsidP="00CB5ADA">
            <w:r>
              <w:t>Teilliste mit Index i&lt;= x &lt;j</w:t>
            </w:r>
          </w:p>
          <w:p w:rsidR="00CB5ADA" w:rsidRPr="005F422E" w:rsidRDefault="00CB5ADA" w:rsidP="00CB5ADA">
            <w:r>
              <w:t>Liste klonen</w:t>
            </w:r>
          </w:p>
        </w:tc>
        <w:tc>
          <w:tcPr>
            <w:tcW w:w="3197" w:type="dxa"/>
          </w:tcPr>
          <w:p w:rsidR="00CB5ADA" w:rsidRPr="006F53FC" w:rsidRDefault="00CB5ADA" w:rsidP="00CB5ADA">
            <w:pPr>
              <w:pStyle w:val="ProgAbs"/>
              <w:rPr>
                <w:rStyle w:val="Prog"/>
              </w:rPr>
            </w:pPr>
            <w:r w:rsidRPr="006F53FC">
              <w:rPr>
                <w:rStyle w:val="Prog"/>
              </w:rPr>
              <w:t>liste = [1,3,2,5,6]</w:t>
            </w:r>
          </w:p>
          <w:p w:rsidR="00CB5ADA" w:rsidRPr="006F53FC" w:rsidRDefault="00CB5ADA" w:rsidP="00CB5ADA">
            <w:pPr>
              <w:pStyle w:val="ProgAbs"/>
              <w:rPr>
                <w:rStyle w:val="Prog"/>
              </w:rPr>
            </w:pPr>
          </w:p>
          <w:p w:rsidR="00CB5ADA" w:rsidRPr="006F53FC" w:rsidRDefault="00CB5ADA" w:rsidP="00CB5ADA">
            <w:pPr>
              <w:pStyle w:val="ProgAbs"/>
              <w:rPr>
                <w:rStyle w:val="Prog"/>
              </w:rPr>
            </w:pPr>
            <w:r w:rsidRPr="006F53FC">
              <w:rPr>
                <w:rStyle w:val="Prog"/>
              </w:rPr>
              <w:t>liste[0]</w:t>
            </w:r>
          </w:p>
          <w:p w:rsidR="00CB5ADA" w:rsidRPr="006F53FC" w:rsidRDefault="00CB5ADA" w:rsidP="00CB5ADA">
            <w:pPr>
              <w:pStyle w:val="ProgAbs"/>
              <w:rPr>
                <w:rStyle w:val="Prog"/>
              </w:rPr>
            </w:pPr>
            <w:r w:rsidRPr="006F53FC">
              <w:rPr>
                <w:rStyle w:val="Prog"/>
              </w:rPr>
              <w:t>liste[i]</w:t>
            </w:r>
          </w:p>
          <w:p w:rsidR="00CB5ADA" w:rsidRPr="006F53FC" w:rsidRDefault="00CB5ADA" w:rsidP="00CB5ADA">
            <w:pPr>
              <w:pStyle w:val="ProgAbs"/>
              <w:rPr>
                <w:rStyle w:val="Prog"/>
              </w:rPr>
            </w:pPr>
            <w:r w:rsidRPr="006F53FC">
              <w:rPr>
                <w:rStyle w:val="Prog"/>
              </w:rPr>
              <w:t>liste[-1]</w:t>
            </w:r>
          </w:p>
          <w:p w:rsidR="00CB5ADA" w:rsidRDefault="00CB5ADA" w:rsidP="00CB5ADA">
            <w:pPr>
              <w:rPr>
                <w:rStyle w:val="Prog"/>
              </w:rPr>
            </w:pPr>
            <w:r>
              <w:rPr>
                <w:rStyle w:val="Prog"/>
              </w:rPr>
              <w:t>liste[i:j]</w:t>
            </w:r>
          </w:p>
          <w:p w:rsidR="00CB5ADA" w:rsidRPr="006F53FC" w:rsidRDefault="00CB5ADA" w:rsidP="00CB5ADA">
            <w:pPr>
              <w:rPr>
                <w:rStyle w:val="Prog"/>
              </w:rPr>
            </w:pPr>
            <w:r>
              <w:rPr>
                <w:rStyle w:val="Prog"/>
              </w:rPr>
              <w:t>liste2 = liste[:]</w:t>
            </w:r>
          </w:p>
        </w:tc>
      </w:tr>
      <w:tr w:rsidR="00CB5ADA" w:rsidRPr="00E53AB4">
        <w:tc>
          <w:tcPr>
            <w:tcW w:w="2161" w:type="dxa"/>
          </w:tcPr>
          <w:p w:rsidR="00CB5ADA" w:rsidRPr="00E53AB4" w:rsidRDefault="00CB5ADA" w:rsidP="00CB5ADA">
            <w:pPr>
              <w:rPr>
                <w:bCs/>
              </w:rPr>
            </w:pPr>
            <w:r w:rsidRPr="00E53AB4">
              <w:rPr>
                <w:bCs/>
              </w:rPr>
              <w:t>boolean</w:t>
            </w:r>
          </w:p>
        </w:tc>
        <w:tc>
          <w:tcPr>
            <w:tcW w:w="3587" w:type="dxa"/>
          </w:tcPr>
          <w:p w:rsidR="00CB5ADA" w:rsidRDefault="00CB5ADA" w:rsidP="00CB5ADA">
            <w:r>
              <w:t>Methoden:</w:t>
            </w:r>
          </w:p>
          <w:p w:rsidR="00CB5ADA" w:rsidRDefault="00CB5ADA" w:rsidP="00CB5ADA">
            <w:r>
              <w:t>Länge der Liste</w:t>
            </w:r>
          </w:p>
          <w:p w:rsidR="00CB5ADA" w:rsidRDefault="00CB5ADA" w:rsidP="00CB5ADA">
            <w:r>
              <w:t>Element anhängen</w:t>
            </w:r>
          </w:p>
          <w:p w:rsidR="00CB5ADA" w:rsidRDefault="00CB5ADA" w:rsidP="00CB5ADA">
            <w:r>
              <w:t>Element entfernen</w:t>
            </w:r>
          </w:p>
          <w:p w:rsidR="00CB5ADA" w:rsidRDefault="00CB5ADA" w:rsidP="00CB5ADA">
            <w:r>
              <w:t>Element mit dem Index i lesen und entfernen</w:t>
            </w:r>
          </w:p>
          <w:p w:rsidR="00CB5ADA" w:rsidRDefault="00CB5ADA" w:rsidP="00CB5ADA">
            <w:r>
              <w:t>Liste sortieren</w:t>
            </w:r>
          </w:p>
          <w:p w:rsidR="00CB5ADA" w:rsidRPr="005F422E" w:rsidRDefault="00CB5ADA" w:rsidP="00CB5ADA">
            <w:r>
              <w:t>Liste umdrehen</w:t>
            </w:r>
          </w:p>
        </w:tc>
        <w:tc>
          <w:tcPr>
            <w:tcW w:w="3197" w:type="dxa"/>
          </w:tcPr>
          <w:p w:rsidR="00CB5ADA" w:rsidRPr="000F243E" w:rsidRDefault="00CB5ADA" w:rsidP="00CB5ADA">
            <w:pPr>
              <w:pStyle w:val="ProgAbs"/>
              <w:rPr>
                <w:b/>
              </w:rPr>
            </w:pPr>
          </w:p>
          <w:p w:rsidR="00CB5ADA" w:rsidRDefault="00CB5ADA" w:rsidP="00CB5ADA">
            <w:pPr>
              <w:pStyle w:val="ProgAbs"/>
              <w:rPr>
                <w:b/>
              </w:rPr>
            </w:pPr>
            <w:r>
              <w:rPr>
                <w:b/>
              </w:rPr>
              <w:t>len(liste)</w:t>
            </w:r>
          </w:p>
          <w:p w:rsidR="00CB5ADA" w:rsidRDefault="00CB5ADA" w:rsidP="00CB5ADA">
            <w:pPr>
              <w:pStyle w:val="ProgAbs"/>
              <w:rPr>
                <w:b/>
              </w:rPr>
            </w:pPr>
            <w:r w:rsidRPr="000F243E">
              <w:rPr>
                <w:b/>
              </w:rPr>
              <w:t>liste.append(elem)</w:t>
            </w:r>
          </w:p>
          <w:p w:rsidR="00CB5ADA" w:rsidRPr="000F243E" w:rsidRDefault="00CB5ADA" w:rsidP="00CB5ADA">
            <w:pPr>
              <w:pStyle w:val="ProgAbs"/>
              <w:rPr>
                <w:b/>
              </w:rPr>
            </w:pPr>
            <w:r w:rsidRPr="000F243E">
              <w:rPr>
                <w:b/>
              </w:rPr>
              <w:t>liste.remove(wert)</w:t>
            </w:r>
          </w:p>
          <w:p w:rsidR="00CB5ADA" w:rsidRPr="000F243E" w:rsidRDefault="00CB5ADA" w:rsidP="00CB5ADA">
            <w:pPr>
              <w:pStyle w:val="ProgAbs"/>
              <w:rPr>
                <w:b/>
              </w:rPr>
            </w:pPr>
            <w:r w:rsidRPr="000F243E">
              <w:rPr>
                <w:b/>
              </w:rPr>
              <w:t>liste.pop(i)</w:t>
            </w:r>
          </w:p>
          <w:p w:rsidR="00CB5ADA" w:rsidRPr="000F243E" w:rsidRDefault="00CB5ADA" w:rsidP="00CB5ADA">
            <w:pPr>
              <w:pStyle w:val="ProgAbs"/>
              <w:rPr>
                <w:b/>
              </w:rPr>
            </w:pPr>
          </w:p>
          <w:p w:rsidR="00CB5ADA" w:rsidRPr="000F243E" w:rsidRDefault="00CB5ADA" w:rsidP="00CB5ADA">
            <w:pPr>
              <w:pStyle w:val="ProgAbs"/>
              <w:rPr>
                <w:b/>
              </w:rPr>
            </w:pPr>
            <w:r w:rsidRPr="000F243E">
              <w:rPr>
                <w:b/>
              </w:rPr>
              <w:t>liste.sort()</w:t>
            </w:r>
          </w:p>
          <w:p w:rsidR="00CB5ADA" w:rsidRPr="005F422E" w:rsidRDefault="00CB5ADA" w:rsidP="00CB5ADA">
            <w:pPr>
              <w:pStyle w:val="ProgAbs"/>
            </w:pPr>
            <w:r w:rsidRPr="000F243E">
              <w:rPr>
                <w:b/>
              </w:rPr>
              <w:t>liste.reverse()</w:t>
            </w:r>
          </w:p>
        </w:tc>
      </w:tr>
    </w:tbl>
    <w:p w:rsidR="00CB5ADA" w:rsidRDefault="00CB5ADA" w:rsidP="00CB5ADA">
      <w:pPr>
        <w:pStyle w:val="berschrift1"/>
      </w:pPr>
      <w:r>
        <w:t>Typumwandlungen Python</w:t>
      </w:r>
    </w:p>
    <w:p w:rsidR="00CB5ADA" w:rsidRDefault="00CB5ADA" w:rsidP="00CB5ADA"/>
    <w:p w:rsidR="00CB5ADA" w:rsidRDefault="00CB5ADA" w:rsidP="00CB5ADA">
      <w:pPr>
        <w:rPr>
          <w:rStyle w:val="Prog"/>
        </w:rPr>
      </w:pPr>
      <w:r>
        <w:t xml:space="preserve">Bestimmung des Typs der Variablen </w:t>
      </w:r>
      <w:r w:rsidRPr="00CC1C8C">
        <w:rPr>
          <w:rStyle w:val="Prog"/>
        </w:rPr>
        <w:t>var</w:t>
      </w:r>
      <w:r>
        <w:t>:</w:t>
      </w:r>
      <w:r>
        <w:tab/>
      </w:r>
      <w:r>
        <w:tab/>
      </w:r>
      <w:r w:rsidRPr="00CC1C8C">
        <w:rPr>
          <w:rStyle w:val="Prog"/>
        </w:rPr>
        <w:t>type(var)</w:t>
      </w:r>
    </w:p>
    <w:p w:rsidR="00CB5ADA" w:rsidRDefault="00CB5ADA" w:rsidP="00CB5ADA">
      <w:pPr>
        <w:rPr>
          <w:rStyle w:val="Prog"/>
        </w:rPr>
      </w:pPr>
      <w:r w:rsidRPr="00CC1C8C">
        <w:t xml:space="preserve">Umwandlung </w:t>
      </w:r>
      <w:r>
        <w:t xml:space="preserve">der Variablen </w:t>
      </w:r>
      <w:r w:rsidRPr="00CC1C8C">
        <w:rPr>
          <w:rStyle w:val="Prog"/>
        </w:rPr>
        <w:t>var</w:t>
      </w:r>
      <w:r>
        <w:t xml:space="preserve"> </w:t>
      </w:r>
      <w:r w:rsidRPr="00CC1C8C">
        <w:t xml:space="preserve">in </w:t>
      </w:r>
      <w:r>
        <w:t xml:space="preserve">einen </w:t>
      </w:r>
      <w:r w:rsidRPr="00CC1C8C">
        <w:t>String:</w:t>
      </w:r>
      <w:r w:rsidRPr="00CC1C8C">
        <w:rPr>
          <w:rStyle w:val="Prog"/>
        </w:rPr>
        <w:tab/>
      </w:r>
      <w:r>
        <w:rPr>
          <w:rStyle w:val="Prog"/>
        </w:rPr>
        <w:t>str(var)</w:t>
      </w:r>
    </w:p>
    <w:p w:rsidR="00CB5ADA" w:rsidRPr="00CC1C8C" w:rsidRDefault="00CB5ADA" w:rsidP="00CB5ADA">
      <w:r w:rsidRPr="00CC1C8C">
        <w:t xml:space="preserve">Umwandlung </w:t>
      </w:r>
      <w:r>
        <w:t xml:space="preserve">der Variablen </w:t>
      </w:r>
      <w:r w:rsidRPr="00CC1C8C">
        <w:rPr>
          <w:rStyle w:val="Prog"/>
        </w:rPr>
        <w:t>var</w:t>
      </w:r>
      <w:r>
        <w:t xml:space="preserve"> </w:t>
      </w:r>
      <w:r w:rsidRPr="00CC1C8C">
        <w:t xml:space="preserve">in </w:t>
      </w:r>
      <w:r>
        <w:t>Integer</w:t>
      </w:r>
      <w:r w:rsidRPr="00CC1C8C">
        <w:t>:</w:t>
      </w:r>
      <w:r>
        <w:tab/>
      </w:r>
      <w:r w:rsidRPr="00CC1C8C">
        <w:rPr>
          <w:rStyle w:val="Prog"/>
        </w:rPr>
        <w:tab/>
      </w:r>
      <w:r>
        <w:rPr>
          <w:rStyle w:val="Prog"/>
        </w:rPr>
        <w:t>int(var)</w:t>
      </w:r>
    </w:p>
    <w:p w:rsidR="00CB5ADA" w:rsidRDefault="00CB5ADA" w:rsidP="00CB5ADA">
      <w:pPr>
        <w:rPr>
          <w:rStyle w:val="Prog"/>
        </w:rPr>
      </w:pPr>
      <w:r w:rsidRPr="00CC1C8C">
        <w:t xml:space="preserve">Umwandlung </w:t>
      </w:r>
      <w:r>
        <w:t xml:space="preserve">der Variablen </w:t>
      </w:r>
      <w:r w:rsidRPr="00CC1C8C">
        <w:rPr>
          <w:rStyle w:val="Prog"/>
        </w:rPr>
        <w:t>var</w:t>
      </w:r>
      <w:r>
        <w:t xml:space="preserve"> </w:t>
      </w:r>
      <w:r w:rsidRPr="00CC1C8C">
        <w:t xml:space="preserve">in </w:t>
      </w:r>
      <w:r>
        <w:t>float</w:t>
      </w:r>
      <w:r w:rsidRPr="00CC1C8C">
        <w:t>:</w:t>
      </w:r>
      <w:r>
        <w:tab/>
      </w:r>
      <w:r w:rsidRPr="00CC1C8C">
        <w:rPr>
          <w:rStyle w:val="Prog"/>
        </w:rPr>
        <w:tab/>
      </w:r>
      <w:r>
        <w:rPr>
          <w:rStyle w:val="Prog"/>
        </w:rPr>
        <w:t>float(var)</w:t>
      </w:r>
    </w:p>
    <w:p w:rsidR="00CB5ADA" w:rsidRDefault="00CB5ADA" w:rsidP="00CB5ADA">
      <w:pPr>
        <w:rPr>
          <w:rStyle w:val="Prog"/>
        </w:rPr>
      </w:pPr>
    </w:p>
    <w:p w:rsidR="00CB5ADA" w:rsidRDefault="00CB5ADA" w:rsidP="00CB5ADA">
      <w:pPr>
        <w:pStyle w:val="berschrift1"/>
      </w:pPr>
      <w:r>
        <w:t>Operatoren in Python</w:t>
      </w:r>
    </w:p>
    <w:p w:rsidR="00CB5ADA" w:rsidRPr="00C90F39" w:rsidRDefault="00CB5ADA" w:rsidP="00CB5ADA">
      <w:pPr>
        <w:pStyle w:val="berschrift2"/>
        <w:spacing w:line="360" w:lineRule="auto"/>
        <w:rPr>
          <w:sz w:val="24"/>
          <w:szCs w:val="24"/>
        </w:rPr>
      </w:pPr>
      <w:r w:rsidRPr="00C90F39">
        <w:rPr>
          <w:sz w:val="24"/>
          <w:szCs w:val="24"/>
        </w:rPr>
        <w:t xml:space="preserve">Arithmetische </w:t>
      </w:r>
      <w:r>
        <w:rPr>
          <w:sz w:val="24"/>
          <w:szCs w:val="24"/>
        </w:rPr>
        <w:t>Operationen</w:t>
      </w:r>
    </w:p>
    <w:p w:rsidR="00CB5ADA" w:rsidRPr="00CC1C8C" w:rsidRDefault="00CB5ADA" w:rsidP="00CB5ADA">
      <w:pPr>
        <w:rPr>
          <w:sz w:val="20"/>
        </w:rPr>
      </w:pPr>
      <w:r w:rsidRPr="00CC1C8C">
        <w:rPr>
          <w:sz w:val="20"/>
        </w:rPr>
        <w:t>Die wichtigsten arithmetischen Operationen sind:</w:t>
      </w:r>
    </w:p>
    <w:tbl>
      <w:tblPr>
        <w:tblW w:w="0" w:type="auto"/>
        <w:tblLook w:val="01E0"/>
      </w:tblPr>
      <w:tblGrid>
        <w:gridCol w:w="2314"/>
        <w:gridCol w:w="6973"/>
      </w:tblGrid>
      <w:tr w:rsidR="00CB5ADA" w:rsidRPr="00CC1C8C">
        <w:tc>
          <w:tcPr>
            <w:tcW w:w="2314" w:type="dxa"/>
          </w:tcPr>
          <w:p w:rsidR="00CB5ADA" w:rsidRPr="00CC1C8C" w:rsidRDefault="00CB5ADA" w:rsidP="00CB5ADA">
            <w:pPr>
              <w:rPr>
                <w:sz w:val="20"/>
              </w:rPr>
            </w:pPr>
            <w:r w:rsidRPr="00CC1C8C">
              <w:rPr>
                <w:sz w:val="20"/>
              </w:rPr>
              <w:t>=</w:t>
            </w:r>
            <w:r w:rsidRPr="00CC1C8C">
              <w:rPr>
                <w:sz w:val="20"/>
              </w:rPr>
              <w:tab/>
              <w:t>Zuweisung</w:t>
            </w:r>
          </w:p>
          <w:p w:rsidR="00CB5ADA" w:rsidRPr="00CC1C8C" w:rsidRDefault="00CB5ADA" w:rsidP="00CB5ADA">
            <w:pPr>
              <w:rPr>
                <w:sz w:val="20"/>
              </w:rPr>
            </w:pPr>
            <w:r w:rsidRPr="00CC1C8C">
              <w:rPr>
                <w:sz w:val="20"/>
              </w:rPr>
              <w:t>+</w:t>
            </w:r>
            <w:r w:rsidRPr="00CC1C8C">
              <w:rPr>
                <w:sz w:val="20"/>
              </w:rPr>
              <w:tab/>
              <w:t>Addition</w:t>
            </w:r>
          </w:p>
          <w:p w:rsidR="00CB5ADA" w:rsidRPr="00CC1C8C" w:rsidRDefault="00CB5ADA" w:rsidP="00CB5ADA">
            <w:pPr>
              <w:rPr>
                <w:sz w:val="20"/>
              </w:rPr>
            </w:pPr>
            <w:r w:rsidRPr="00CC1C8C">
              <w:rPr>
                <w:sz w:val="20"/>
              </w:rPr>
              <w:t>-</w:t>
            </w:r>
            <w:r w:rsidRPr="00CC1C8C">
              <w:rPr>
                <w:sz w:val="20"/>
              </w:rPr>
              <w:tab/>
              <w:t>Subtraktion</w:t>
            </w:r>
          </w:p>
          <w:p w:rsidR="00CB5ADA" w:rsidRPr="00CC1C8C" w:rsidRDefault="00CB5ADA" w:rsidP="00CB5ADA">
            <w:pPr>
              <w:rPr>
                <w:sz w:val="20"/>
              </w:rPr>
            </w:pPr>
            <w:r w:rsidRPr="00CC1C8C">
              <w:rPr>
                <w:sz w:val="20"/>
              </w:rPr>
              <w:t>*</w:t>
            </w:r>
            <w:r w:rsidRPr="00CC1C8C">
              <w:rPr>
                <w:sz w:val="20"/>
              </w:rPr>
              <w:tab/>
              <w:t>Multiplikation</w:t>
            </w:r>
          </w:p>
          <w:p w:rsidR="00CB5ADA" w:rsidRPr="00CC1C8C" w:rsidRDefault="00CB5ADA" w:rsidP="00CB5ADA">
            <w:pPr>
              <w:rPr>
                <w:sz w:val="20"/>
              </w:rPr>
            </w:pPr>
            <w:r w:rsidRPr="00CC1C8C">
              <w:rPr>
                <w:sz w:val="20"/>
              </w:rPr>
              <w:t>/</w:t>
            </w:r>
            <w:r w:rsidRPr="00CC1C8C">
              <w:rPr>
                <w:sz w:val="20"/>
              </w:rPr>
              <w:tab/>
              <w:t>Division</w:t>
            </w:r>
          </w:p>
          <w:p w:rsidR="00CB5ADA" w:rsidRPr="00CC1C8C" w:rsidRDefault="00CB5ADA" w:rsidP="00CB5ADA">
            <w:pPr>
              <w:rPr>
                <w:sz w:val="20"/>
              </w:rPr>
            </w:pPr>
          </w:p>
        </w:tc>
        <w:tc>
          <w:tcPr>
            <w:tcW w:w="6973" w:type="dxa"/>
          </w:tcPr>
          <w:p w:rsidR="00CB5ADA" w:rsidRPr="00CC1C8C" w:rsidRDefault="00CB5ADA" w:rsidP="00CB5ADA">
            <w:pPr>
              <w:rPr>
                <w:sz w:val="20"/>
              </w:rPr>
            </w:pPr>
            <w:r w:rsidRPr="00CC1C8C">
              <w:rPr>
                <w:sz w:val="20"/>
              </w:rPr>
              <w:t>/</w:t>
            </w:r>
            <w:r>
              <w:rPr>
                <w:sz w:val="20"/>
              </w:rPr>
              <w:t>/</w:t>
            </w:r>
            <w:r w:rsidRPr="00CC1C8C">
              <w:rPr>
                <w:sz w:val="20"/>
              </w:rPr>
              <w:tab/>
              <w:t>ganzzahliger Teil bei Division zweier ganzer Zahlen</w:t>
            </w:r>
          </w:p>
          <w:p w:rsidR="00CB5ADA" w:rsidRPr="00CC1C8C" w:rsidRDefault="00CB5ADA" w:rsidP="00CB5ADA">
            <w:pPr>
              <w:rPr>
                <w:sz w:val="20"/>
              </w:rPr>
            </w:pPr>
            <w:r w:rsidRPr="00CC1C8C">
              <w:rPr>
                <w:sz w:val="20"/>
              </w:rPr>
              <w:t>%</w:t>
            </w:r>
            <w:r w:rsidRPr="00CC1C8C">
              <w:rPr>
                <w:sz w:val="20"/>
              </w:rPr>
              <w:tab/>
              <w:t>ganzzahliger Rest bei Division zweier ganzer Zahlen (Modulo)</w:t>
            </w:r>
          </w:p>
          <w:p w:rsidR="00CB5ADA" w:rsidRPr="00CC1C8C" w:rsidRDefault="00CB5ADA" w:rsidP="00CB5ADA">
            <w:pPr>
              <w:rPr>
                <w:sz w:val="20"/>
              </w:rPr>
            </w:pPr>
            <w:r w:rsidRPr="00CC1C8C">
              <w:rPr>
                <w:sz w:val="20"/>
              </w:rPr>
              <w:t>+=</w:t>
            </w:r>
            <w:r w:rsidRPr="00CC1C8C">
              <w:rPr>
                <w:sz w:val="20"/>
              </w:rPr>
              <w:tab/>
              <w:t>Erhöhung um</w:t>
            </w:r>
          </w:p>
          <w:p w:rsidR="00CB5ADA" w:rsidRPr="00CC1C8C" w:rsidRDefault="00CB5ADA" w:rsidP="00CB5ADA">
            <w:pPr>
              <w:rPr>
                <w:sz w:val="20"/>
              </w:rPr>
            </w:pPr>
            <w:r w:rsidRPr="00CC1C8C">
              <w:rPr>
                <w:sz w:val="20"/>
              </w:rPr>
              <w:t xml:space="preserve">–= </w:t>
            </w:r>
            <w:r w:rsidRPr="00CC1C8C">
              <w:rPr>
                <w:sz w:val="20"/>
              </w:rPr>
              <w:tab/>
              <w:t>Verminderung um</w:t>
            </w:r>
          </w:p>
          <w:p w:rsidR="00CB5ADA" w:rsidRPr="00CC1C8C" w:rsidRDefault="00CB5ADA" w:rsidP="00CB5ADA">
            <w:pPr>
              <w:rPr>
                <w:sz w:val="20"/>
              </w:rPr>
            </w:pPr>
            <w:r w:rsidRPr="00CC1C8C">
              <w:rPr>
                <w:sz w:val="20"/>
              </w:rPr>
              <w:t>++</w:t>
            </w:r>
            <w:r w:rsidRPr="00CC1C8C">
              <w:rPr>
                <w:sz w:val="20"/>
              </w:rPr>
              <w:tab/>
              <w:t>Imkrement (Erhöhung im Eins)</w:t>
            </w:r>
          </w:p>
          <w:p w:rsidR="00CB5ADA" w:rsidRPr="00CC1C8C" w:rsidRDefault="00CB5ADA" w:rsidP="00CB5ADA">
            <w:pPr>
              <w:rPr>
                <w:sz w:val="20"/>
              </w:rPr>
            </w:pPr>
            <w:r w:rsidRPr="00CC1C8C">
              <w:rPr>
                <w:sz w:val="20"/>
              </w:rPr>
              <w:t xml:space="preserve">-- </w:t>
            </w:r>
            <w:r w:rsidRPr="00CC1C8C">
              <w:rPr>
                <w:sz w:val="20"/>
              </w:rPr>
              <w:tab/>
              <w:t>Dekrement (Verminderung um Eins)</w:t>
            </w:r>
          </w:p>
        </w:tc>
      </w:tr>
    </w:tbl>
    <w:p w:rsidR="00CB5ADA" w:rsidRPr="00C90F39" w:rsidRDefault="00CB5ADA" w:rsidP="00CB5ADA">
      <w:pPr>
        <w:pStyle w:val="berschrift2"/>
        <w:spacing w:line="360" w:lineRule="auto"/>
        <w:rPr>
          <w:iCs w:val="0"/>
          <w:sz w:val="24"/>
        </w:rPr>
      </w:pPr>
      <w:r w:rsidRPr="00C90F39">
        <w:rPr>
          <w:iCs w:val="0"/>
          <w:sz w:val="24"/>
        </w:rPr>
        <w:t>Boolesche Ausdrücke</w:t>
      </w:r>
    </w:p>
    <w:p w:rsidR="00CB5ADA" w:rsidRPr="00CC1C8C" w:rsidRDefault="00CB5ADA" w:rsidP="00CB5ADA">
      <w:pPr>
        <w:rPr>
          <w:sz w:val="20"/>
        </w:rPr>
      </w:pPr>
      <w:r w:rsidRPr="00CC1C8C">
        <w:rPr>
          <w:sz w:val="20"/>
        </w:rPr>
        <w:t xml:space="preserve">Boolesche Ausdrücke liefern entweder den Wert </w:t>
      </w:r>
      <w:r w:rsidRPr="00CC1C8C">
        <w:rPr>
          <w:rStyle w:val="Prog"/>
        </w:rPr>
        <w:t>False</w:t>
      </w:r>
      <w:r w:rsidRPr="00CC1C8C">
        <w:rPr>
          <w:sz w:val="20"/>
        </w:rPr>
        <w:t xml:space="preserve"> oder den Wert </w:t>
      </w:r>
      <w:r w:rsidRPr="00CC1C8C">
        <w:rPr>
          <w:rStyle w:val="Prog"/>
        </w:rPr>
        <w:t>True</w:t>
      </w:r>
      <w:r w:rsidRPr="00CC1C8C">
        <w:rPr>
          <w:sz w:val="20"/>
        </w:rPr>
        <w:t>. Deshalb werden solche Ausdrucke oft in Selektionen und in Schleifen verwendet.</w:t>
      </w:r>
    </w:p>
    <w:p w:rsidR="00CB5ADA" w:rsidRPr="00CC1C8C" w:rsidRDefault="00CB5ADA" w:rsidP="00CB5ADA">
      <w:pPr>
        <w:rPr>
          <w:sz w:val="20"/>
        </w:rPr>
      </w:pPr>
      <w:r w:rsidRPr="00CC1C8C">
        <w:rPr>
          <w:sz w:val="20"/>
        </w:rPr>
        <w:t xml:space="preserve">Die Vergleichsoperatoren benötigen ein Paar arithmetischer Operanden. In </w:t>
      </w:r>
      <w:r>
        <w:rPr>
          <w:sz w:val="20"/>
        </w:rPr>
        <w:t>Python</w:t>
      </w:r>
      <w:r w:rsidRPr="00CC1C8C">
        <w:rPr>
          <w:sz w:val="20"/>
        </w:rPr>
        <w:t xml:space="preserve"> sind folgende Vergleichsoperatoren implementiert:</w:t>
      </w:r>
    </w:p>
    <w:tbl>
      <w:tblPr>
        <w:tblW w:w="6368" w:type="dxa"/>
        <w:tblInd w:w="828" w:type="dxa"/>
        <w:tblLook w:val="01E0"/>
      </w:tblPr>
      <w:tblGrid>
        <w:gridCol w:w="3240"/>
        <w:gridCol w:w="3128"/>
      </w:tblGrid>
      <w:tr w:rsidR="00CB5ADA" w:rsidRPr="00CC1C8C">
        <w:tc>
          <w:tcPr>
            <w:tcW w:w="3240" w:type="dxa"/>
          </w:tcPr>
          <w:p w:rsidR="00CB5ADA" w:rsidRPr="00CC1C8C" w:rsidRDefault="00CB5ADA" w:rsidP="00CB5ADA">
            <w:pPr>
              <w:tabs>
                <w:tab w:val="left" w:pos="612"/>
              </w:tabs>
              <w:rPr>
                <w:sz w:val="20"/>
              </w:rPr>
            </w:pPr>
            <w:r w:rsidRPr="00CC1C8C">
              <w:rPr>
                <w:sz w:val="20"/>
              </w:rPr>
              <w:t xml:space="preserve">== </w:t>
            </w:r>
            <w:r w:rsidRPr="00CC1C8C">
              <w:rPr>
                <w:sz w:val="20"/>
              </w:rPr>
              <w:tab/>
              <w:t>gleich</w:t>
            </w:r>
          </w:p>
          <w:p w:rsidR="00CB5ADA" w:rsidRPr="00CC1C8C" w:rsidRDefault="00CB5ADA" w:rsidP="00CB5ADA">
            <w:pPr>
              <w:tabs>
                <w:tab w:val="left" w:pos="612"/>
              </w:tabs>
              <w:rPr>
                <w:sz w:val="20"/>
              </w:rPr>
            </w:pPr>
            <w:r w:rsidRPr="00CC1C8C">
              <w:rPr>
                <w:sz w:val="20"/>
              </w:rPr>
              <w:t xml:space="preserve">!= </w:t>
            </w:r>
            <w:r w:rsidRPr="00CC1C8C">
              <w:rPr>
                <w:sz w:val="20"/>
              </w:rPr>
              <w:tab/>
              <w:t>ungleich</w:t>
            </w:r>
          </w:p>
          <w:p w:rsidR="00CB5ADA" w:rsidRPr="00CC1C8C" w:rsidRDefault="00CB5ADA" w:rsidP="00CB5ADA">
            <w:pPr>
              <w:tabs>
                <w:tab w:val="left" w:pos="612"/>
              </w:tabs>
              <w:rPr>
                <w:sz w:val="20"/>
              </w:rPr>
            </w:pPr>
            <w:r w:rsidRPr="00CC1C8C">
              <w:rPr>
                <w:sz w:val="20"/>
              </w:rPr>
              <w:t xml:space="preserve">&lt; </w:t>
            </w:r>
            <w:r w:rsidRPr="00CC1C8C">
              <w:rPr>
                <w:sz w:val="20"/>
              </w:rPr>
              <w:tab/>
              <w:t>kleiner als</w:t>
            </w:r>
          </w:p>
        </w:tc>
        <w:tc>
          <w:tcPr>
            <w:tcW w:w="3128" w:type="dxa"/>
          </w:tcPr>
          <w:p w:rsidR="00CB5ADA" w:rsidRPr="00CC1C8C" w:rsidRDefault="00CB5ADA" w:rsidP="00CB5ADA">
            <w:pPr>
              <w:tabs>
                <w:tab w:val="left" w:pos="717"/>
              </w:tabs>
              <w:rPr>
                <w:sz w:val="20"/>
              </w:rPr>
            </w:pPr>
            <w:r w:rsidRPr="00CC1C8C">
              <w:rPr>
                <w:sz w:val="20"/>
              </w:rPr>
              <w:t xml:space="preserve">&gt; </w:t>
            </w:r>
            <w:r w:rsidRPr="00CC1C8C">
              <w:rPr>
                <w:sz w:val="20"/>
              </w:rPr>
              <w:tab/>
              <w:t>größer als</w:t>
            </w:r>
          </w:p>
          <w:p w:rsidR="00CB5ADA" w:rsidRPr="00CC1C8C" w:rsidRDefault="00CB5ADA" w:rsidP="00CB5ADA">
            <w:pPr>
              <w:tabs>
                <w:tab w:val="left" w:pos="717"/>
              </w:tabs>
              <w:rPr>
                <w:sz w:val="20"/>
              </w:rPr>
            </w:pPr>
            <w:r w:rsidRPr="00CC1C8C">
              <w:rPr>
                <w:sz w:val="20"/>
              </w:rPr>
              <w:t xml:space="preserve">&lt;= </w:t>
            </w:r>
            <w:r w:rsidRPr="00CC1C8C">
              <w:rPr>
                <w:sz w:val="20"/>
              </w:rPr>
              <w:tab/>
              <w:t>kleiner gleich</w:t>
            </w:r>
          </w:p>
          <w:p w:rsidR="00CB5ADA" w:rsidRPr="00CC1C8C" w:rsidRDefault="00CB5ADA" w:rsidP="00CB5ADA">
            <w:pPr>
              <w:tabs>
                <w:tab w:val="left" w:pos="717"/>
              </w:tabs>
              <w:rPr>
                <w:sz w:val="20"/>
              </w:rPr>
            </w:pPr>
            <w:r w:rsidRPr="00CC1C8C">
              <w:rPr>
                <w:sz w:val="20"/>
              </w:rPr>
              <w:t xml:space="preserve">&gt;= </w:t>
            </w:r>
            <w:r w:rsidRPr="00CC1C8C">
              <w:rPr>
                <w:sz w:val="20"/>
              </w:rPr>
              <w:tab/>
              <w:t>größer gleich</w:t>
            </w:r>
          </w:p>
        </w:tc>
      </w:tr>
    </w:tbl>
    <w:p w:rsidR="00CB5ADA" w:rsidRPr="00CC1C8C" w:rsidRDefault="00CB5ADA" w:rsidP="00CB5ADA">
      <w:pPr>
        <w:rPr>
          <w:sz w:val="20"/>
        </w:rPr>
      </w:pPr>
      <w:r w:rsidRPr="00CC1C8C">
        <w:rPr>
          <w:sz w:val="20"/>
        </w:rPr>
        <w:t>Boolesche Ausdrücke lassen sich mit Hilfe boolescher Operatoren kombinieren. Die logischen Operatoren sind:</w:t>
      </w:r>
    </w:p>
    <w:p w:rsidR="00CB5ADA" w:rsidRPr="00CC1C8C" w:rsidRDefault="00CB5ADA" w:rsidP="00CB5ADA">
      <w:pPr>
        <w:ind w:left="708"/>
        <w:rPr>
          <w:sz w:val="20"/>
        </w:rPr>
      </w:pPr>
      <w:r>
        <w:rPr>
          <w:sz w:val="20"/>
        </w:rPr>
        <w:t>and</w:t>
      </w:r>
      <w:r w:rsidRPr="00CC1C8C">
        <w:rPr>
          <w:sz w:val="20"/>
        </w:rPr>
        <w:tab/>
        <w:t>und</w:t>
      </w:r>
    </w:p>
    <w:p w:rsidR="00CB5ADA" w:rsidRPr="00CC1C8C" w:rsidRDefault="00CB5ADA" w:rsidP="00CB5ADA">
      <w:pPr>
        <w:ind w:left="708"/>
        <w:rPr>
          <w:sz w:val="20"/>
        </w:rPr>
      </w:pPr>
      <w:r>
        <w:rPr>
          <w:sz w:val="20"/>
        </w:rPr>
        <w:t>or</w:t>
      </w:r>
      <w:r w:rsidRPr="00CC1C8C">
        <w:rPr>
          <w:sz w:val="20"/>
        </w:rPr>
        <w:tab/>
        <w:t>oder</w:t>
      </w:r>
    </w:p>
    <w:p w:rsidR="00CB5ADA" w:rsidRPr="00CC1C8C" w:rsidRDefault="00CB5ADA" w:rsidP="00CB5ADA">
      <w:pPr>
        <w:rPr>
          <w:sz w:val="20"/>
        </w:rPr>
      </w:pPr>
      <w:r w:rsidRPr="00CC1C8C">
        <w:rPr>
          <w:sz w:val="20"/>
        </w:rPr>
        <w:t>Zusätzlich kann mit dem Operator</w:t>
      </w:r>
    </w:p>
    <w:p w:rsidR="00CB5ADA" w:rsidRPr="00CC1C8C" w:rsidRDefault="00CB5ADA" w:rsidP="00CB5ADA">
      <w:pPr>
        <w:ind w:left="708"/>
        <w:rPr>
          <w:sz w:val="20"/>
        </w:rPr>
      </w:pPr>
      <w:r>
        <w:rPr>
          <w:sz w:val="20"/>
        </w:rPr>
        <w:t>not( ... )</w:t>
      </w:r>
      <w:r w:rsidRPr="00CC1C8C">
        <w:rPr>
          <w:sz w:val="20"/>
        </w:rPr>
        <w:tab/>
        <w:t>nicht</w:t>
      </w:r>
    </w:p>
    <w:p w:rsidR="00CB5ADA" w:rsidRPr="00CC1C8C" w:rsidRDefault="00CB5ADA" w:rsidP="00CB5ADA">
      <w:pPr>
        <w:rPr>
          <w:sz w:val="20"/>
        </w:rPr>
      </w:pPr>
      <w:r w:rsidRPr="00CC1C8C">
        <w:rPr>
          <w:sz w:val="20"/>
        </w:rPr>
        <w:t>ein boolescher Ausdruck negiert werden.</w:t>
      </w:r>
    </w:p>
    <w:p w:rsidR="00CB5ADA" w:rsidRDefault="00CB5ADA" w:rsidP="00CB5ADA">
      <w:pPr>
        <w:rPr>
          <w:sz w:val="20"/>
        </w:rPr>
      </w:pPr>
    </w:p>
    <w:p w:rsidR="00CB5ADA" w:rsidRDefault="00CB5ADA" w:rsidP="00CB5ADA">
      <w:pPr>
        <w:pStyle w:val="berschrift1"/>
        <w:sectPr w:rsidR="00CB5ADA">
          <w:headerReference w:type="default" r:id="rId7"/>
          <w:footerReference w:type="default" r:id="rId8"/>
          <w:pgSz w:w="11906" w:h="16838"/>
          <w:pgMar w:top="1418" w:right="1134" w:bottom="1134" w:left="1701" w:header="709" w:footer="709" w:gutter="0"/>
          <w:cols w:space="708"/>
          <w:docGrid w:linePitch="360"/>
        </w:sectPr>
      </w:pPr>
    </w:p>
    <w:p w:rsidR="00CB5ADA" w:rsidRDefault="00CB5ADA" w:rsidP="00CB5ADA">
      <w:pPr>
        <w:pStyle w:val="berschrift1"/>
      </w:pPr>
      <w:r>
        <w:t>Algorithmische Grundstrukturen</w:t>
      </w:r>
    </w:p>
    <w:tbl>
      <w:tblPr>
        <w:tblW w:w="14146" w:type="dxa"/>
        <w:tblBorders>
          <w:top w:val="single" w:sz="12" w:space="0" w:color="008000"/>
          <w:left w:val="single" w:sz="6" w:space="0" w:color="008000"/>
          <w:bottom w:val="single" w:sz="12" w:space="0" w:color="008000"/>
          <w:right w:val="single" w:sz="6" w:space="0" w:color="008000"/>
          <w:insideH w:val="single" w:sz="6" w:space="0" w:color="000000"/>
        </w:tblBorders>
        <w:tblLook w:val="00A0"/>
      </w:tblPr>
      <w:tblGrid>
        <w:gridCol w:w="2611"/>
        <w:gridCol w:w="3574"/>
        <w:gridCol w:w="3531"/>
        <w:gridCol w:w="4430"/>
      </w:tblGrid>
      <w:tr w:rsidR="00CB5ADA" w:rsidRPr="00D54593">
        <w:trPr>
          <w:tblHeader/>
        </w:trPr>
        <w:tc>
          <w:tcPr>
            <w:tcW w:w="2611" w:type="dxa"/>
          </w:tcPr>
          <w:p w:rsidR="00CB5ADA" w:rsidRPr="00D54593" w:rsidRDefault="00CB5ADA" w:rsidP="00CB5ADA">
            <w:pPr>
              <w:rPr>
                <w:sz w:val="20"/>
                <w:szCs w:val="20"/>
              </w:rPr>
            </w:pPr>
            <w:r w:rsidRPr="00D54593">
              <w:rPr>
                <w:sz w:val="20"/>
                <w:szCs w:val="20"/>
              </w:rPr>
              <w:t>Name</w:t>
            </w:r>
          </w:p>
        </w:tc>
        <w:tc>
          <w:tcPr>
            <w:tcW w:w="3574" w:type="dxa"/>
          </w:tcPr>
          <w:p w:rsidR="00CB5ADA" w:rsidRPr="00D54593" w:rsidRDefault="00CB5ADA" w:rsidP="00CB5ADA">
            <w:pPr>
              <w:rPr>
                <w:sz w:val="20"/>
                <w:szCs w:val="20"/>
              </w:rPr>
            </w:pPr>
            <w:r w:rsidRPr="00D54593">
              <w:rPr>
                <w:sz w:val="20"/>
                <w:szCs w:val="20"/>
              </w:rPr>
              <w:t>Verbale Formulierung</w:t>
            </w:r>
          </w:p>
        </w:tc>
        <w:tc>
          <w:tcPr>
            <w:tcW w:w="3531" w:type="dxa"/>
          </w:tcPr>
          <w:p w:rsidR="00CB5ADA" w:rsidRPr="00D54593" w:rsidRDefault="00CB5ADA" w:rsidP="00CB5ADA">
            <w:pPr>
              <w:rPr>
                <w:sz w:val="20"/>
                <w:szCs w:val="20"/>
              </w:rPr>
            </w:pPr>
            <w:r w:rsidRPr="00D54593">
              <w:rPr>
                <w:sz w:val="20"/>
                <w:szCs w:val="20"/>
              </w:rPr>
              <w:t xml:space="preserve">Struktogramm </w:t>
            </w:r>
          </w:p>
        </w:tc>
        <w:tc>
          <w:tcPr>
            <w:tcW w:w="4430" w:type="dxa"/>
          </w:tcPr>
          <w:p w:rsidR="00CB5ADA" w:rsidRPr="00D54593" w:rsidRDefault="00CB5ADA" w:rsidP="00CB5ADA">
            <w:pPr>
              <w:rPr>
                <w:sz w:val="20"/>
                <w:szCs w:val="20"/>
              </w:rPr>
            </w:pPr>
            <w:r>
              <w:rPr>
                <w:sz w:val="20"/>
                <w:szCs w:val="20"/>
              </w:rPr>
              <w:t>Python</w:t>
            </w:r>
            <w:r w:rsidRPr="00D54593">
              <w:rPr>
                <w:sz w:val="20"/>
                <w:szCs w:val="20"/>
              </w:rPr>
              <w:t>-Implementation</w:t>
            </w:r>
          </w:p>
        </w:tc>
      </w:tr>
      <w:tr w:rsidR="00CB5ADA" w:rsidRPr="00D54593">
        <w:tc>
          <w:tcPr>
            <w:tcW w:w="14146" w:type="dxa"/>
            <w:gridSpan w:val="4"/>
          </w:tcPr>
          <w:p w:rsidR="00CB5ADA" w:rsidRPr="00D54593" w:rsidRDefault="00CB5ADA" w:rsidP="00CB5ADA">
            <w:pPr>
              <w:rPr>
                <w:rFonts w:ascii="Courier New" w:hAnsi="Courier New" w:cs="Courier New"/>
                <w:sz w:val="20"/>
                <w:szCs w:val="20"/>
              </w:rPr>
            </w:pPr>
            <w:r w:rsidRPr="00D54593">
              <w:rPr>
                <w:sz w:val="20"/>
                <w:szCs w:val="20"/>
              </w:rPr>
              <w:t>Sequenz/Verbundanweisung</w:t>
            </w:r>
          </w:p>
        </w:tc>
      </w:tr>
      <w:tr w:rsidR="00CB5ADA" w:rsidRPr="00D54593">
        <w:trPr>
          <w:trHeight w:val="1814"/>
        </w:trPr>
        <w:tc>
          <w:tcPr>
            <w:tcW w:w="2611" w:type="dxa"/>
          </w:tcPr>
          <w:p w:rsidR="00CB5ADA" w:rsidRPr="00D54593" w:rsidRDefault="00CB5ADA" w:rsidP="00CB5ADA">
            <w:pPr>
              <w:rPr>
                <w:b/>
                <w:sz w:val="20"/>
                <w:szCs w:val="20"/>
              </w:rPr>
            </w:pPr>
            <w:r w:rsidRPr="00D54593">
              <w:rPr>
                <w:b/>
                <w:sz w:val="20"/>
                <w:szCs w:val="20"/>
              </w:rPr>
              <w:t>Folge</w:t>
            </w:r>
          </w:p>
        </w:tc>
        <w:tc>
          <w:tcPr>
            <w:tcW w:w="3574" w:type="dxa"/>
          </w:tcPr>
          <w:p w:rsidR="00CB5ADA" w:rsidRPr="00D54593" w:rsidRDefault="00CB5ADA" w:rsidP="00CB5ADA">
            <w:pPr>
              <w:rPr>
                <w:sz w:val="20"/>
                <w:szCs w:val="20"/>
              </w:rPr>
            </w:pPr>
            <w:r w:rsidRPr="00D54593">
              <w:rPr>
                <w:sz w:val="20"/>
                <w:szCs w:val="20"/>
              </w:rPr>
              <w:t>Anweisung 1</w:t>
            </w:r>
          </w:p>
          <w:p w:rsidR="00CB5ADA" w:rsidRPr="00D54593" w:rsidRDefault="00CB5ADA" w:rsidP="00CB5ADA">
            <w:pPr>
              <w:rPr>
                <w:sz w:val="20"/>
                <w:szCs w:val="20"/>
              </w:rPr>
            </w:pPr>
            <w:r w:rsidRPr="00D54593">
              <w:rPr>
                <w:sz w:val="20"/>
                <w:szCs w:val="20"/>
              </w:rPr>
              <w:t>Anweisung 2</w:t>
            </w:r>
          </w:p>
          <w:p w:rsidR="00CB5ADA" w:rsidRPr="00D54593" w:rsidRDefault="00CB5ADA" w:rsidP="00CB5ADA">
            <w:pPr>
              <w:rPr>
                <w:sz w:val="20"/>
                <w:szCs w:val="20"/>
              </w:rPr>
            </w:pPr>
            <w:r w:rsidRPr="00D54593">
              <w:rPr>
                <w:sz w:val="20"/>
                <w:szCs w:val="20"/>
              </w:rPr>
              <w:t>…</w:t>
            </w:r>
          </w:p>
          <w:p w:rsidR="00CB5ADA" w:rsidRPr="00D54593" w:rsidRDefault="00CB5ADA" w:rsidP="00CB5ADA">
            <w:pPr>
              <w:rPr>
                <w:sz w:val="20"/>
                <w:szCs w:val="20"/>
              </w:rPr>
            </w:pPr>
            <w:r w:rsidRPr="00D54593">
              <w:rPr>
                <w:sz w:val="20"/>
                <w:szCs w:val="20"/>
              </w:rPr>
              <w:t>Anweisung n</w:t>
            </w:r>
          </w:p>
        </w:tc>
        <w:tc>
          <w:tcPr>
            <w:tcW w:w="3531" w:type="dxa"/>
          </w:tcPr>
          <w:p w:rsidR="00CB5ADA" w:rsidRPr="00D54593" w:rsidRDefault="00785DB9" w:rsidP="00CB5ADA">
            <w:pPr>
              <w:rPr>
                <w:sz w:val="20"/>
                <w:szCs w:val="20"/>
              </w:rPr>
            </w:pPr>
            <w:r w:rsidRPr="00D54593">
              <w:rPr>
                <w:sz w:val="20"/>
                <w:szCs w:val="20"/>
              </w:rPr>
              <w:fldChar w:fldCharType="begin" w:fldLock="1"/>
            </w:r>
            <w:r w:rsidR="00CB5ADA" w:rsidRPr="00D54593">
              <w:rPr>
                <w:sz w:val="20"/>
                <w:szCs w:val="20"/>
              </w:rPr>
              <w:instrText xml:space="preserve"> </w:instrText>
            </w:r>
            <w:r w:rsidR="009B5800">
              <w:rPr>
                <w:sz w:val="20"/>
                <w:szCs w:val="20"/>
              </w:rPr>
              <w:instrText>USERPROPERTY</w:instrText>
            </w:r>
            <w:r w:rsidR="00CB5ADA" w:rsidRPr="00D54593">
              <w:rPr>
                <w:sz w:val="20"/>
                <w:szCs w:val="20"/>
              </w:rPr>
              <w:instrText xml:space="preserve">  \* MERGEFORMAT </w:instrText>
            </w:r>
            <w:r w:rsidRPr="00D54593">
              <w:rPr>
                <w:sz w:val="20"/>
                <w:szCs w:val="20"/>
              </w:rPr>
              <w:fldChar w:fldCharType="separate"/>
            </w:r>
            <w:r>
              <w:rPr>
                <w:noProof/>
                <w:sz w:val="20"/>
                <w:szCs w:val="20"/>
              </w:rPr>
              <w:pict>
                <v:group id="_x0000_s1066" style="position:absolute;margin-left:0;margin-top:0;width:163.95pt;height:85.5pt;z-index:251660800;mso-position-horizontal-relative:char;mso-position-vertical-relative:line" coordorigin="4830,8820" coordsize="7200,375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left:4830;top:8820;width:7200;height:3756" o:preferrelative="f">
                    <v:fill o:detectmouseclick="t"/>
                    <v:path o:extrusionok="t" o:connecttype="none"/>
                    <o:lock v:ext="edit" text="t"/>
                  </v:shape>
                  <v:group id="_x0000_s1068" style="position:absolute;left:5080;top:8945;width:6759;height:3505" coordorigin="5080,8945" coordsize="6759,3505">
                    <v:rect id="_x0000_s1069" style="position:absolute;left:5080;top:8945;width:6759;height:876">
                      <v:textbox style="mso-next-textbox:#_x0000_s1069">
                        <w:txbxContent>
                          <w:p w:rsidR="004F124C" w:rsidRPr="00F2779A" w:rsidRDefault="004F124C" w:rsidP="00CB5ADA">
                            <w:pPr>
                              <w:rPr>
                                <w:sz w:val="20"/>
                                <w:szCs w:val="20"/>
                              </w:rPr>
                            </w:pPr>
                            <w:r w:rsidRPr="00F2779A">
                              <w:rPr>
                                <w:sz w:val="20"/>
                                <w:szCs w:val="20"/>
                              </w:rPr>
                              <w:t>Anweisung 1</w:t>
                            </w:r>
                          </w:p>
                        </w:txbxContent>
                      </v:textbox>
                    </v:rect>
                    <v:rect id="_x0000_s1070" style="position:absolute;left:5080;top:9821;width:6759;height:877">
                      <v:textbox style="mso-next-textbox:#_x0000_s1070">
                        <w:txbxContent>
                          <w:p w:rsidR="004F124C" w:rsidRPr="00F2779A" w:rsidRDefault="004F124C" w:rsidP="00CB5ADA">
                            <w:pPr>
                              <w:rPr>
                                <w:sz w:val="20"/>
                                <w:szCs w:val="20"/>
                              </w:rPr>
                            </w:pPr>
                            <w:r w:rsidRPr="00F2779A">
                              <w:rPr>
                                <w:sz w:val="20"/>
                                <w:szCs w:val="20"/>
                              </w:rPr>
                              <w:t>Anweisung 2</w:t>
                            </w:r>
                          </w:p>
                        </w:txbxContent>
                      </v:textbox>
                    </v:rect>
                    <v:rect id="_x0000_s1071" style="position:absolute;left:5080;top:10698;width:6759;height:876">
                      <v:textbox style="mso-next-textbox:#_x0000_s1071">
                        <w:txbxContent>
                          <w:p w:rsidR="004F124C" w:rsidRPr="00F2779A" w:rsidRDefault="004F124C" w:rsidP="00CB5ADA">
                            <w:pPr>
                              <w:rPr>
                                <w:sz w:val="20"/>
                                <w:szCs w:val="20"/>
                              </w:rPr>
                            </w:pPr>
                            <w:r w:rsidRPr="00F2779A">
                              <w:rPr>
                                <w:sz w:val="20"/>
                                <w:szCs w:val="20"/>
                              </w:rPr>
                              <w:t>…</w:t>
                            </w:r>
                          </w:p>
                        </w:txbxContent>
                      </v:textbox>
                    </v:rect>
                    <v:rect id="_x0000_s1072" style="position:absolute;left:5080;top:11574;width:6759;height:876">
                      <v:textbox style="mso-next-textbox:#_x0000_s1072" inset=",,,.3mm">
                        <w:txbxContent>
                          <w:p w:rsidR="004F124C" w:rsidRPr="00F2779A" w:rsidRDefault="004F124C" w:rsidP="00CB5ADA">
                            <w:pPr>
                              <w:rPr>
                                <w:sz w:val="20"/>
                                <w:szCs w:val="20"/>
                              </w:rPr>
                            </w:pPr>
                            <w:r w:rsidRPr="00F2779A">
                              <w:rPr>
                                <w:sz w:val="20"/>
                                <w:szCs w:val="20"/>
                              </w:rPr>
                              <w:t>Anweisung n</w:t>
                            </w:r>
                          </w:p>
                        </w:txbxContent>
                      </v:textbox>
                    </v:rect>
                  </v:group>
                </v:group>
              </w:pict>
            </w:r>
            <w:r w:rsidRPr="00785DB9">
              <w:rPr>
                <w:sz w:val="20"/>
                <w:szCs w:val="20"/>
              </w:rPr>
              <w:pict>
                <v:shape id="_x0000_i1025" type="#_x0000_t75" style="width:164pt;height:86pt">
                  <v:imagedata croptop="-65520f" cropbottom="65520f"/>
                </v:shape>
              </w:pict>
            </w:r>
            <w:r w:rsidRPr="00D54593">
              <w:rPr>
                <w:sz w:val="20"/>
                <w:szCs w:val="20"/>
              </w:rPr>
              <w:fldChar w:fldCharType="end"/>
            </w:r>
          </w:p>
        </w:tc>
        <w:tc>
          <w:tcPr>
            <w:tcW w:w="4430" w:type="dxa"/>
          </w:tcPr>
          <w:p w:rsidR="00CB5ADA" w:rsidRPr="00D54593" w:rsidRDefault="00CB5ADA" w:rsidP="00CB5ADA">
            <w:pPr>
              <w:rPr>
                <w:rFonts w:ascii="Courier New" w:hAnsi="Courier New" w:cs="Courier New"/>
                <w:sz w:val="20"/>
                <w:szCs w:val="20"/>
                <w:lang w:val="en-GB"/>
              </w:rPr>
            </w:pPr>
          </w:p>
          <w:p w:rsidR="00CB5ADA" w:rsidRPr="00D54593" w:rsidRDefault="00CB5ADA" w:rsidP="00CB5ADA">
            <w:pPr>
              <w:rPr>
                <w:rFonts w:ascii="Courier New" w:hAnsi="Courier New" w:cs="Courier New"/>
                <w:sz w:val="20"/>
                <w:szCs w:val="20"/>
              </w:rPr>
            </w:pPr>
            <w:r>
              <w:rPr>
                <w:rFonts w:ascii="Courier New" w:hAnsi="Courier New" w:cs="Courier New"/>
                <w:sz w:val="20"/>
                <w:szCs w:val="20"/>
                <w:lang w:val="en-GB"/>
              </w:rPr>
              <w:t xml:space="preserve"> </w:t>
            </w:r>
            <w:r>
              <w:rPr>
                <w:rFonts w:ascii="Courier New" w:hAnsi="Courier New" w:cs="Courier New"/>
                <w:sz w:val="20"/>
                <w:szCs w:val="20"/>
              </w:rPr>
              <w:t>Anweisung 1</w:t>
            </w:r>
          </w:p>
          <w:p w:rsidR="00CB5ADA" w:rsidRPr="00D54593" w:rsidRDefault="00CB5ADA" w:rsidP="00CB5ADA">
            <w:pPr>
              <w:rPr>
                <w:rFonts w:ascii="Courier New" w:hAnsi="Courier New" w:cs="Courier New"/>
                <w:sz w:val="20"/>
                <w:szCs w:val="20"/>
              </w:rPr>
            </w:pPr>
            <w:r>
              <w:rPr>
                <w:rFonts w:ascii="Courier New" w:hAnsi="Courier New" w:cs="Courier New"/>
                <w:sz w:val="20"/>
                <w:szCs w:val="20"/>
              </w:rPr>
              <w:t xml:space="preserve"> Anweisung 2</w:t>
            </w:r>
          </w:p>
          <w:p w:rsidR="00CB5ADA" w:rsidRPr="00D54593" w:rsidRDefault="00CB5ADA" w:rsidP="00CB5ADA">
            <w:pPr>
              <w:rPr>
                <w:rFonts w:ascii="Courier New" w:hAnsi="Courier New" w:cs="Courier New"/>
                <w:sz w:val="20"/>
                <w:szCs w:val="20"/>
              </w:rPr>
            </w:pPr>
            <w:r>
              <w:rPr>
                <w:rFonts w:ascii="Courier New" w:hAnsi="Courier New" w:cs="Courier New"/>
                <w:sz w:val="20"/>
                <w:szCs w:val="20"/>
              </w:rPr>
              <w:t xml:space="preserve"> </w:t>
            </w:r>
            <w:r w:rsidRPr="00D54593">
              <w:rPr>
                <w:rFonts w:ascii="Courier New" w:hAnsi="Courier New" w:cs="Courier New"/>
                <w:sz w:val="20"/>
                <w:szCs w:val="20"/>
              </w:rPr>
              <w:t>...</w:t>
            </w:r>
          </w:p>
          <w:p w:rsidR="00CB5ADA" w:rsidRPr="00D54593" w:rsidRDefault="00CB5ADA" w:rsidP="00CB5ADA">
            <w:pPr>
              <w:rPr>
                <w:rFonts w:ascii="Courier New" w:hAnsi="Courier New" w:cs="Courier New"/>
                <w:sz w:val="20"/>
                <w:szCs w:val="20"/>
              </w:rPr>
            </w:pPr>
            <w:r>
              <w:rPr>
                <w:rFonts w:ascii="Courier New" w:hAnsi="Courier New" w:cs="Courier New"/>
                <w:sz w:val="20"/>
                <w:szCs w:val="20"/>
              </w:rPr>
              <w:t xml:space="preserve"> Anweisung n</w:t>
            </w:r>
          </w:p>
          <w:p w:rsidR="00CB5ADA" w:rsidRPr="00D54593" w:rsidRDefault="00CB5ADA" w:rsidP="00CB5ADA">
            <w:pPr>
              <w:rPr>
                <w:rFonts w:ascii="Courier New" w:hAnsi="Courier New" w:cs="Courier New"/>
                <w:sz w:val="20"/>
                <w:szCs w:val="20"/>
              </w:rPr>
            </w:pPr>
          </w:p>
        </w:tc>
      </w:tr>
      <w:tr w:rsidR="00CB5ADA" w:rsidRPr="00D54593">
        <w:tc>
          <w:tcPr>
            <w:tcW w:w="14146" w:type="dxa"/>
            <w:gridSpan w:val="4"/>
          </w:tcPr>
          <w:p w:rsidR="00CB5ADA" w:rsidRPr="00D54593" w:rsidRDefault="00CB5ADA" w:rsidP="00CB5ADA">
            <w:pPr>
              <w:rPr>
                <w:rFonts w:ascii="Courier New" w:hAnsi="Courier New" w:cs="Courier New"/>
                <w:sz w:val="20"/>
                <w:szCs w:val="20"/>
              </w:rPr>
            </w:pPr>
            <w:r w:rsidRPr="00D54593">
              <w:rPr>
                <w:sz w:val="20"/>
                <w:szCs w:val="20"/>
              </w:rPr>
              <w:t>Selektion/Alternative/Auswahl</w:t>
            </w:r>
          </w:p>
        </w:tc>
      </w:tr>
      <w:tr w:rsidR="00CB5ADA" w:rsidRPr="00D54593">
        <w:trPr>
          <w:trHeight w:val="1440"/>
        </w:trPr>
        <w:tc>
          <w:tcPr>
            <w:tcW w:w="2611" w:type="dxa"/>
          </w:tcPr>
          <w:p w:rsidR="00CB5ADA" w:rsidRPr="00D54593" w:rsidRDefault="00CB5ADA" w:rsidP="00CB5ADA">
            <w:pPr>
              <w:rPr>
                <w:b/>
                <w:sz w:val="20"/>
                <w:szCs w:val="20"/>
              </w:rPr>
            </w:pPr>
            <w:r w:rsidRPr="00D54593">
              <w:rPr>
                <w:b/>
                <w:sz w:val="20"/>
                <w:szCs w:val="20"/>
              </w:rPr>
              <w:t>Einseitige Auswahl</w:t>
            </w:r>
          </w:p>
        </w:tc>
        <w:tc>
          <w:tcPr>
            <w:tcW w:w="3574" w:type="dxa"/>
          </w:tcPr>
          <w:p w:rsidR="00CB5ADA" w:rsidRPr="00D54593" w:rsidRDefault="00CB5ADA" w:rsidP="00CB5ADA">
            <w:pPr>
              <w:rPr>
                <w:sz w:val="20"/>
                <w:szCs w:val="20"/>
              </w:rPr>
            </w:pPr>
            <w:r w:rsidRPr="00D54593">
              <w:rPr>
                <w:sz w:val="20"/>
                <w:szCs w:val="20"/>
              </w:rPr>
              <w:t>WENN Bedingung</w:t>
            </w:r>
          </w:p>
          <w:p w:rsidR="00CB5ADA" w:rsidRPr="00D54593" w:rsidRDefault="00CB5ADA" w:rsidP="00CB5ADA">
            <w:pPr>
              <w:rPr>
                <w:sz w:val="20"/>
                <w:szCs w:val="20"/>
              </w:rPr>
            </w:pPr>
            <w:r w:rsidRPr="00D54593">
              <w:rPr>
                <w:sz w:val="20"/>
                <w:szCs w:val="20"/>
              </w:rPr>
              <w:t>DANN Anweisung</w:t>
            </w:r>
          </w:p>
        </w:tc>
        <w:tc>
          <w:tcPr>
            <w:tcW w:w="3531" w:type="dxa"/>
          </w:tcPr>
          <w:p w:rsidR="00CB5ADA" w:rsidRPr="00D54593" w:rsidRDefault="00785DB9" w:rsidP="00CB5ADA">
            <w:pPr>
              <w:rPr>
                <w:sz w:val="20"/>
                <w:szCs w:val="20"/>
              </w:rPr>
            </w:pPr>
            <w:r w:rsidRPr="00D54593">
              <w:rPr>
                <w:sz w:val="20"/>
                <w:szCs w:val="20"/>
              </w:rPr>
              <w:fldChar w:fldCharType="begin" w:fldLock="1"/>
            </w:r>
            <w:r w:rsidR="00CB5ADA" w:rsidRPr="00D54593">
              <w:rPr>
                <w:sz w:val="20"/>
                <w:szCs w:val="20"/>
              </w:rPr>
              <w:instrText xml:space="preserve"> </w:instrText>
            </w:r>
            <w:r w:rsidR="009B5800">
              <w:rPr>
                <w:sz w:val="20"/>
                <w:szCs w:val="20"/>
              </w:rPr>
              <w:instrText>USERPROPERTY</w:instrText>
            </w:r>
            <w:r w:rsidR="00CB5ADA" w:rsidRPr="00D54593">
              <w:rPr>
                <w:sz w:val="20"/>
                <w:szCs w:val="20"/>
              </w:rPr>
              <w:instrText xml:space="preserve">  \* MERGEFORMAT </w:instrText>
            </w:r>
            <w:r w:rsidRPr="00D54593">
              <w:rPr>
                <w:sz w:val="20"/>
                <w:szCs w:val="20"/>
              </w:rPr>
              <w:fldChar w:fldCharType="separate"/>
            </w:r>
            <w:r>
              <w:rPr>
                <w:noProof/>
                <w:sz w:val="20"/>
                <w:szCs w:val="20"/>
              </w:rPr>
              <w:pict>
                <v:group id="_x0000_s1059" style="position:absolute;margin-left:0;margin-top:0;width:163.95pt;height:65.55pt;z-index:251659776;mso-position-horizontal-relative:char;mso-position-vertical-relative:line" coordorigin="4830,8820" coordsize="7200,2879">
                  <o:lock v:ext="edit" aspectratio="t"/>
                  <v:shape id="_x0000_s1060" type="#_x0000_t75" style="position:absolute;left:4830;top:8820;width:7200;height:2879" o:preferrelative="f">
                    <v:fill o:detectmouseclick="t"/>
                    <v:path o:extrusionok="t" o:connecttype="none"/>
                    <o:lock v:ext="edit" text="t"/>
                  </v:shape>
                  <v:rect id="_x0000_s1061" style="position:absolute;left:5080;top:8945;width:6759;height:1753">
                    <v:textbox style="mso-next-textbox:#_x0000_s1061">
                      <w:txbxContent>
                        <w:p w:rsidR="004F124C" w:rsidRDefault="004F124C" w:rsidP="00CB5ADA">
                          <w:pPr>
                            <w:jc w:val="center"/>
                          </w:pPr>
                          <w:r>
                            <w:t>Bedingung</w:t>
                          </w:r>
                        </w:p>
                        <w:p w:rsidR="004F124C" w:rsidRPr="00417234" w:rsidRDefault="004F124C" w:rsidP="00CB5ADA">
                          <w:pPr>
                            <w:jc w:val="center"/>
                            <w:rPr>
                              <w:sz w:val="12"/>
                              <w:szCs w:val="12"/>
                            </w:rPr>
                          </w:pPr>
                        </w:p>
                        <w:p w:rsidR="004F124C" w:rsidRPr="00F2779A" w:rsidRDefault="004F124C" w:rsidP="00CB5ADA">
                          <w:pPr>
                            <w:tabs>
                              <w:tab w:val="right" w:pos="2736"/>
                            </w:tabs>
                          </w:pPr>
                          <w:r>
                            <w:t>ja</w:t>
                          </w:r>
                          <w:r>
                            <w:tab/>
                            <w:t>nein</w:t>
                          </w:r>
                        </w:p>
                      </w:txbxContent>
                    </v:textbox>
                  </v:rect>
                  <v:rect id="_x0000_s1062" style="position:absolute;left:5080;top:10698;width:3380;height:876">
                    <v:textbox style="mso-next-textbox:#_x0000_s1062" inset=",,,.3mm">
                      <w:txbxContent>
                        <w:p w:rsidR="004F124C" w:rsidRPr="00F2779A" w:rsidRDefault="004F124C" w:rsidP="00CB5ADA">
                          <w:pPr>
                            <w:rPr>
                              <w:sz w:val="20"/>
                              <w:szCs w:val="20"/>
                            </w:rPr>
                          </w:pPr>
                          <w:r w:rsidRPr="00F2779A">
                            <w:rPr>
                              <w:sz w:val="20"/>
                              <w:szCs w:val="20"/>
                            </w:rPr>
                            <w:t>Anweis</w:t>
                          </w:r>
                          <w:r>
                            <w:rPr>
                              <w:sz w:val="20"/>
                              <w:szCs w:val="20"/>
                            </w:rPr>
                            <w:t xml:space="preserve">ung </w:t>
                          </w:r>
                        </w:p>
                      </w:txbxContent>
                    </v:textbox>
                  </v:rect>
                  <v:line id="_x0000_s1063" style="position:absolute" from="5080,8945" to="8460,10698"/>
                  <v:line id="_x0000_s1064" style="position:absolute;flip:y" from="8460,8945" to="11714,10698"/>
                  <v:rect id="_x0000_s1065" style="position:absolute;left:8460;top:10698;width:3379;height:876">
                    <v:textbox style="mso-next-textbox:#_x0000_s1065" inset=",,,.3mm">
                      <w:txbxContent>
                        <w:p w:rsidR="004F124C" w:rsidRPr="00F2779A" w:rsidRDefault="004F124C" w:rsidP="00CB5ADA">
                          <w:pPr>
                            <w:rPr>
                              <w:sz w:val="20"/>
                              <w:szCs w:val="20"/>
                            </w:rPr>
                          </w:pPr>
                        </w:p>
                      </w:txbxContent>
                    </v:textbox>
                  </v:rect>
                </v:group>
              </w:pict>
            </w:r>
            <w:r w:rsidRPr="00785DB9">
              <w:rPr>
                <w:sz w:val="20"/>
                <w:szCs w:val="20"/>
              </w:rPr>
              <w:pict>
                <v:shape id="_x0000_i1026" type="#_x0000_t75" style="width:164pt;height:65pt">
                  <v:imagedata croptop="-65520f" cropbottom="65520f"/>
                </v:shape>
              </w:pict>
            </w:r>
            <w:r w:rsidRPr="00D54593">
              <w:rPr>
                <w:sz w:val="20"/>
                <w:szCs w:val="20"/>
              </w:rPr>
              <w:fldChar w:fldCharType="end"/>
            </w:r>
          </w:p>
        </w:tc>
        <w:tc>
          <w:tcPr>
            <w:tcW w:w="4430" w:type="dxa"/>
          </w:tcPr>
          <w:p w:rsidR="00CB5ADA" w:rsidRPr="00D54593" w:rsidRDefault="00CB5ADA" w:rsidP="00CB5ADA">
            <w:pPr>
              <w:rPr>
                <w:rFonts w:ascii="Courier New" w:hAnsi="Courier New" w:cs="Courier New"/>
                <w:sz w:val="20"/>
                <w:szCs w:val="20"/>
              </w:rPr>
            </w:pPr>
            <w:r w:rsidRPr="00D54593">
              <w:rPr>
                <w:rFonts w:ascii="Courier New" w:hAnsi="Courier New" w:cs="Courier New"/>
                <w:b/>
                <w:sz w:val="20"/>
                <w:szCs w:val="20"/>
              </w:rPr>
              <w:t>if</w:t>
            </w:r>
            <w:r w:rsidRPr="00D54593">
              <w:rPr>
                <w:rFonts w:ascii="Courier New" w:hAnsi="Courier New" w:cs="Courier New"/>
                <w:sz w:val="20"/>
                <w:szCs w:val="20"/>
              </w:rPr>
              <w:t xml:space="preserve"> (Bedingung)</w:t>
            </w:r>
            <w:r>
              <w:rPr>
                <w:rFonts w:ascii="Courier New" w:hAnsi="Courier New" w:cs="Courier New"/>
                <w:sz w:val="20"/>
                <w:szCs w:val="20"/>
              </w:rPr>
              <w:t>:</w:t>
            </w:r>
          </w:p>
          <w:p w:rsidR="00CB5ADA" w:rsidRPr="00D54593" w:rsidRDefault="00CB5ADA" w:rsidP="00CB5ADA">
            <w:pPr>
              <w:rPr>
                <w:rFonts w:ascii="Courier New" w:hAnsi="Courier New" w:cs="Courier New"/>
                <w:sz w:val="20"/>
                <w:szCs w:val="20"/>
              </w:rPr>
            </w:pPr>
            <w:r>
              <w:rPr>
                <w:rFonts w:ascii="Courier New" w:hAnsi="Courier New" w:cs="Courier New"/>
                <w:sz w:val="20"/>
                <w:szCs w:val="20"/>
              </w:rPr>
              <w:t xml:space="preserve">  Anweisung</w:t>
            </w:r>
          </w:p>
          <w:p w:rsidR="00CB5ADA" w:rsidRPr="00D54593" w:rsidRDefault="00CB5ADA" w:rsidP="00CB5ADA">
            <w:pPr>
              <w:rPr>
                <w:rFonts w:ascii="Courier New" w:hAnsi="Courier New" w:cs="Courier New"/>
                <w:sz w:val="20"/>
                <w:szCs w:val="20"/>
              </w:rPr>
            </w:pPr>
          </w:p>
        </w:tc>
      </w:tr>
      <w:tr w:rsidR="00CB5ADA" w:rsidRPr="00D54593">
        <w:trPr>
          <w:trHeight w:val="1814"/>
        </w:trPr>
        <w:tc>
          <w:tcPr>
            <w:tcW w:w="2611" w:type="dxa"/>
          </w:tcPr>
          <w:p w:rsidR="00CB5ADA" w:rsidRPr="00D54593" w:rsidRDefault="00CB5ADA" w:rsidP="00CB5ADA">
            <w:pPr>
              <w:rPr>
                <w:b/>
                <w:sz w:val="20"/>
                <w:szCs w:val="20"/>
              </w:rPr>
            </w:pPr>
            <w:r w:rsidRPr="00D54593">
              <w:rPr>
                <w:b/>
                <w:sz w:val="20"/>
                <w:szCs w:val="20"/>
              </w:rPr>
              <w:t>Zweiseitige Auswahl</w:t>
            </w:r>
          </w:p>
        </w:tc>
        <w:tc>
          <w:tcPr>
            <w:tcW w:w="3574" w:type="dxa"/>
          </w:tcPr>
          <w:p w:rsidR="00CB5ADA" w:rsidRPr="00D54593" w:rsidRDefault="00CB5ADA" w:rsidP="00CB5ADA">
            <w:pPr>
              <w:rPr>
                <w:sz w:val="20"/>
                <w:szCs w:val="20"/>
              </w:rPr>
            </w:pPr>
            <w:r w:rsidRPr="00D54593">
              <w:rPr>
                <w:sz w:val="20"/>
                <w:szCs w:val="20"/>
              </w:rPr>
              <w:t xml:space="preserve">WENN Bedingung </w:t>
            </w:r>
            <w:r w:rsidRPr="00D54593">
              <w:rPr>
                <w:sz w:val="20"/>
                <w:szCs w:val="20"/>
              </w:rPr>
              <w:br/>
              <w:t xml:space="preserve">DANN Anweisung 1 </w:t>
            </w:r>
            <w:r w:rsidRPr="00D54593">
              <w:rPr>
                <w:sz w:val="20"/>
                <w:szCs w:val="20"/>
              </w:rPr>
              <w:br/>
              <w:t>SONST Anweisung 2</w:t>
            </w:r>
          </w:p>
        </w:tc>
        <w:tc>
          <w:tcPr>
            <w:tcW w:w="3531" w:type="dxa"/>
          </w:tcPr>
          <w:p w:rsidR="00CB5ADA" w:rsidRPr="00D54593" w:rsidRDefault="00785DB9" w:rsidP="00CB5ADA">
            <w:pPr>
              <w:rPr>
                <w:sz w:val="20"/>
                <w:szCs w:val="20"/>
              </w:rPr>
            </w:pPr>
            <w:r w:rsidRPr="00D54593">
              <w:rPr>
                <w:sz w:val="20"/>
                <w:szCs w:val="20"/>
              </w:rPr>
              <w:fldChar w:fldCharType="begin" w:fldLock="1"/>
            </w:r>
            <w:r w:rsidR="00CB5ADA" w:rsidRPr="00D54593">
              <w:rPr>
                <w:sz w:val="20"/>
                <w:szCs w:val="20"/>
              </w:rPr>
              <w:instrText xml:space="preserve"> </w:instrText>
            </w:r>
            <w:r w:rsidR="009B5800">
              <w:rPr>
                <w:sz w:val="20"/>
                <w:szCs w:val="20"/>
              </w:rPr>
              <w:instrText>USERPROPERTY</w:instrText>
            </w:r>
            <w:r w:rsidR="00CB5ADA" w:rsidRPr="00D54593">
              <w:rPr>
                <w:sz w:val="20"/>
                <w:szCs w:val="20"/>
              </w:rPr>
              <w:instrText xml:space="preserve">  \* MERGEFORMAT </w:instrText>
            </w:r>
            <w:r w:rsidRPr="00D54593">
              <w:rPr>
                <w:sz w:val="20"/>
                <w:szCs w:val="20"/>
              </w:rPr>
              <w:fldChar w:fldCharType="separate"/>
            </w:r>
            <w:r>
              <w:rPr>
                <w:noProof/>
                <w:sz w:val="20"/>
                <w:szCs w:val="20"/>
              </w:rPr>
              <w:pict>
                <v:group id="_x0000_s1052" style="position:absolute;margin-left:0;margin-top:0;width:163.95pt;height:65.55pt;z-index:251658752;mso-position-horizontal-relative:char;mso-position-vertical-relative:line" coordorigin="4830,8820" coordsize="7200,2879">
                  <o:lock v:ext="edit" aspectratio="t"/>
                  <v:shape id="_x0000_s1053" type="#_x0000_t75" style="position:absolute;left:4830;top:8820;width:7200;height:2879" o:preferrelative="f">
                    <v:fill o:detectmouseclick="t"/>
                    <v:path o:extrusionok="t" o:connecttype="none"/>
                    <o:lock v:ext="edit" text="t"/>
                  </v:shape>
                  <v:rect id="_x0000_s1054" style="position:absolute;left:5080;top:8945;width:6759;height:1753">
                    <v:textbox style="mso-next-textbox:#_x0000_s1054">
                      <w:txbxContent>
                        <w:p w:rsidR="004F124C" w:rsidRDefault="004F124C" w:rsidP="00CB5ADA">
                          <w:pPr>
                            <w:jc w:val="center"/>
                          </w:pPr>
                          <w:r>
                            <w:t>Bedingung</w:t>
                          </w:r>
                        </w:p>
                        <w:p w:rsidR="004F124C" w:rsidRPr="00417234" w:rsidRDefault="004F124C" w:rsidP="00CB5ADA">
                          <w:pPr>
                            <w:jc w:val="center"/>
                            <w:rPr>
                              <w:sz w:val="12"/>
                              <w:szCs w:val="12"/>
                            </w:rPr>
                          </w:pPr>
                        </w:p>
                        <w:p w:rsidR="004F124C" w:rsidRPr="00F2779A" w:rsidRDefault="004F124C" w:rsidP="00CB5ADA">
                          <w:pPr>
                            <w:tabs>
                              <w:tab w:val="right" w:pos="2736"/>
                            </w:tabs>
                          </w:pPr>
                          <w:r>
                            <w:t>ja</w:t>
                          </w:r>
                          <w:r>
                            <w:tab/>
                            <w:t>nein</w:t>
                          </w:r>
                        </w:p>
                      </w:txbxContent>
                    </v:textbox>
                  </v:rect>
                  <v:rect id="_x0000_s1055" style="position:absolute;left:5080;top:10698;width:3380;height:876">
                    <v:textbox style="mso-next-textbox:#_x0000_s1055" inset=",,,.3mm">
                      <w:txbxContent>
                        <w:p w:rsidR="004F124C" w:rsidRPr="00F2779A" w:rsidRDefault="004F124C" w:rsidP="00CB5ADA">
                          <w:pPr>
                            <w:rPr>
                              <w:sz w:val="20"/>
                              <w:szCs w:val="20"/>
                            </w:rPr>
                          </w:pPr>
                          <w:r w:rsidRPr="00F2779A">
                            <w:rPr>
                              <w:sz w:val="20"/>
                              <w:szCs w:val="20"/>
                            </w:rPr>
                            <w:t>Anweis</w:t>
                          </w:r>
                          <w:r>
                            <w:rPr>
                              <w:sz w:val="20"/>
                              <w:szCs w:val="20"/>
                            </w:rPr>
                            <w:t>ung 1</w:t>
                          </w:r>
                        </w:p>
                      </w:txbxContent>
                    </v:textbox>
                  </v:rect>
                  <v:line id="_x0000_s1056" style="position:absolute" from="5080,8945" to="8460,10698"/>
                  <v:line id="_x0000_s1057" style="position:absolute;flip:y" from="8460,8945" to="11714,10698"/>
                  <v:rect id="_x0000_s1058" style="position:absolute;left:8460;top:10698;width:3379;height:876">
                    <v:textbox style="mso-next-textbox:#_x0000_s1058" inset=",,,.3mm">
                      <w:txbxContent>
                        <w:p w:rsidR="004F124C" w:rsidRPr="00F2779A" w:rsidRDefault="004F124C" w:rsidP="00CB5ADA">
                          <w:pPr>
                            <w:rPr>
                              <w:sz w:val="20"/>
                              <w:szCs w:val="20"/>
                            </w:rPr>
                          </w:pPr>
                          <w:r>
                            <w:rPr>
                              <w:sz w:val="20"/>
                              <w:szCs w:val="20"/>
                            </w:rPr>
                            <w:t>Anweisung 2</w:t>
                          </w:r>
                        </w:p>
                      </w:txbxContent>
                    </v:textbox>
                  </v:rect>
                </v:group>
              </w:pict>
            </w:r>
            <w:r w:rsidRPr="00785DB9">
              <w:rPr>
                <w:sz w:val="20"/>
                <w:szCs w:val="20"/>
              </w:rPr>
              <w:pict>
                <v:shape id="_x0000_i1027" type="#_x0000_t75" style="width:164pt;height:65pt">
                  <v:imagedata croptop="-65520f" cropbottom="65520f"/>
                </v:shape>
              </w:pict>
            </w:r>
            <w:r w:rsidRPr="00D54593">
              <w:rPr>
                <w:sz w:val="20"/>
                <w:szCs w:val="20"/>
              </w:rPr>
              <w:fldChar w:fldCharType="end"/>
            </w:r>
          </w:p>
        </w:tc>
        <w:tc>
          <w:tcPr>
            <w:tcW w:w="4430" w:type="dxa"/>
          </w:tcPr>
          <w:p w:rsidR="00CB5ADA" w:rsidRPr="00D54593" w:rsidRDefault="00CB5ADA" w:rsidP="00CB5ADA">
            <w:pPr>
              <w:rPr>
                <w:rFonts w:ascii="Courier New" w:hAnsi="Courier New" w:cs="Courier New"/>
                <w:sz w:val="20"/>
                <w:szCs w:val="20"/>
              </w:rPr>
            </w:pPr>
            <w:r w:rsidRPr="00D54593">
              <w:rPr>
                <w:rFonts w:ascii="Courier New" w:hAnsi="Courier New" w:cs="Courier New"/>
                <w:b/>
                <w:sz w:val="20"/>
                <w:szCs w:val="20"/>
              </w:rPr>
              <w:t>if</w:t>
            </w:r>
            <w:r w:rsidRPr="00D54593">
              <w:rPr>
                <w:rFonts w:ascii="Courier New" w:hAnsi="Courier New" w:cs="Courier New"/>
                <w:sz w:val="20"/>
                <w:szCs w:val="20"/>
              </w:rPr>
              <w:t xml:space="preserve"> (Bedingung)</w:t>
            </w:r>
            <w:r>
              <w:rPr>
                <w:rFonts w:ascii="Courier New" w:hAnsi="Courier New" w:cs="Courier New"/>
                <w:sz w:val="20"/>
                <w:szCs w:val="20"/>
              </w:rPr>
              <w:t>:</w:t>
            </w:r>
          </w:p>
          <w:p w:rsidR="00CB5ADA" w:rsidRDefault="00CB5ADA" w:rsidP="00CB5ADA">
            <w:pPr>
              <w:rPr>
                <w:rFonts w:ascii="Courier New" w:hAnsi="Courier New" w:cs="Courier New"/>
                <w:sz w:val="20"/>
                <w:szCs w:val="20"/>
              </w:rPr>
            </w:pPr>
            <w:r w:rsidRPr="00D54593">
              <w:rPr>
                <w:rFonts w:ascii="Courier New" w:hAnsi="Courier New" w:cs="Courier New"/>
                <w:sz w:val="20"/>
                <w:szCs w:val="20"/>
              </w:rPr>
              <w:t xml:space="preserve">  Anw</w:t>
            </w:r>
            <w:r>
              <w:rPr>
                <w:rFonts w:ascii="Courier New" w:hAnsi="Courier New" w:cs="Courier New"/>
                <w:sz w:val="20"/>
                <w:szCs w:val="20"/>
              </w:rPr>
              <w:t>eisung 1</w:t>
            </w:r>
          </w:p>
          <w:p w:rsidR="00CB5ADA" w:rsidRPr="00E22C8B" w:rsidRDefault="00CB5ADA" w:rsidP="00CB5ADA">
            <w:pPr>
              <w:rPr>
                <w:rFonts w:ascii="Courier New" w:hAnsi="Courier New" w:cs="Courier New"/>
                <w:b/>
                <w:sz w:val="20"/>
                <w:szCs w:val="20"/>
              </w:rPr>
            </w:pPr>
            <w:r>
              <w:rPr>
                <w:rFonts w:ascii="Courier New" w:hAnsi="Courier New" w:cs="Courier New"/>
                <w:b/>
                <w:sz w:val="20"/>
                <w:szCs w:val="20"/>
              </w:rPr>
              <w:t>e</w:t>
            </w:r>
            <w:r w:rsidRPr="00D54593">
              <w:rPr>
                <w:rFonts w:ascii="Courier New" w:hAnsi="Courier New" w:cs="Courier New"/>
                <w:b/>
                <w:sz w:val="20"/>
                <w:szCs w:val="20"/>
              </w:rPr>
              <w:t>lse</w:t>
            </w:r>
            <w:r>
              <w:rPr>
                <w:rFonts w:ascii="Courier New" w:hAnsi="Courier New" w:cs="Courier New"/>
                <w:b/>
                <w:sz w:val="20"/>
                <w:szCs w:val="20"/>
              </w:rPr>
              <w:t>:</w:t>
            </w:r>
          </w:p>
          <w:p w:rsidR="00CB5ADA" w:rsidRPr="00D54593" w:rsidRDefault="00CB5ADA" w:rsidP="00CB5ADA">
            <w:pPr>
              <w:rPr>
                <w:rFonts w:ascii="Courier New" w:hAnsi="Courier New" w:cs="Courier New"/>
                <w:sz w:val="20"/>
                <w:szCs w:val="20"/>
              </w:rPr>
            </w:pPr>
            <w:r>
              <w:rPr>
                <w:rFonts w:ascii="Courier New" w:hAnsi="Courier New" w:cs="Courier New"/>
                <w:sz w:val="20"/>
                <w:szCs w:val="20"/>
              </w:rPr>
              <w:t xml:space="preserve">  Anweisung 2</w:t>
            </w:r>
          </w:p>
        </w:tc>
      </w:tr>
      <w:tr w:rsidR="00CB5ADA" w:rsidRPr="00D54593">
        <w:trPr>
          <w:trHeight w:val="1814"/>
        </w:trPr>
        <w:tc>
          <w:tcPr>
            <w:tcW w:w="2611" w:type="dxa"/>
          </w:tcPr>
          <w:p w:rsidR="00CB5ADA" w:rsidRPr="00D54593" w:rsidRDefault="00CB5ADA" w:rsidP="00CB5ADA">
            <w:pPr>
              <w:rPr>
                <w:b/>
                <w:sz w:val="20"/>
                <w:szCs w:val="20"/>
              </w:rPr>
            </w:pPr>
            <w:r w:rsidRPr="00D54593">
              <w:rPr>
                <w:b/>
                <w:sz w:val="20"/>
                <w:szCs w:val="20"/>
              </w:rPr>
              <w:t>Mehrseitige Auswahl</w:t>
            </w:r>
          </w:p>
        </w:tc>
        <w:tc>
          <w:tcPr>
            <w:tcW w:w="3574" w:type="dxa"/>
          </w:tcPr>
          <w:p w:rsidR="00CB5ADA" w:rsidRPr="00D54593" w:rsidRDefault="00CB5ADA" w:rsidP="00CB5ADA">
            <w:pPr>
              <w:rPr>
                <w:sz w:val="20"/>
                <w:szCs w:val="20"/>
              </w:rPr>
            </w:pPr>
            <w:r w:rsidRPr="00D54593">
              <w:rPr>
                <w:sz w:val="20"/>
                <w:szCs w:val="20"/>
              </w:rPr>
              <w:t>FALLS Selektor</w:t>
            </w:r>
          </w:p>
          <w:p w:rsidR="00CB5ADA" w:rsidRPr="00D54593" w:rsidRDefault="00CB5ADA" w:rsidP="00CB5ADA">
            <w:pPr>
              <w:rPr>
                <w:sz w:val="20"/>
                <w:szCs w:val="20"/>
              </w:rPr>
            </w:pPr>
            <w:r w:rsidRPr="00D54593">
              <w:rPr>
                <w:sz w:val="20"/>
                <w:szCs w:val="20"/>
              </w:rPr>
              <w:t>FALL 1: Anweisung 1</w:t>
            </w:r>
          </w:p>
          <w:p w:rsidR="00CB5ADA" w:rsidRPr="00D54593" w:rsidRDefault="00CB5ADA" w:rsidP="00CB5ADA">
            <w:pPr>
              <w:rPr>
                <w:sz w:val="20"/>
                <w:szCs w:val="20"/>
              </w:rPr>
            </w:pPr>
            <w:r w:rsidRPr="00D54593">
              <w:rPr>
                <w:sz w:val="20"/>
                <w:szCs w:val="20"/>
              </w:rPr>
              <w:t>FALL 2: Anweisung 2</w:t>
            </w:r>
          </w:p>
          <w:p w:rsidR="00CB5ADA" w:rsidRPr="00D54593" w:rsidRDefault="00CB5ADA" w:rsidP="00CB5ADA">
            <w:pPr>
              <w:rPr>
                <w:sz w:val="20"/>
                <w:szCs w:val="20"/>
              </w:rPr>
            </w:pPr>
            <w:r w:rsidRPr="00D54593">
              <w:rPr>
                <w:sz w:val="20"/>
                <w:szCs w:val="20"/>
              </w:rPr>
              <w:t>…</w:t>
            </w:r>
          </w:p>
          <w:p w:rsidR="00CB5ADA" w:rsidRPr="00D54593" w:rsidRDefault="00CB5ADA" w:rsidP="00CB5ADA">
            <w:pPr>
              <w:rPr>
                <w:sz w:val="20"/>
                <w:szCs w:val="20"/>
              </w:rPr>
            </w:pPr>
            <w:r w:rsidRPr="00D54593">
              <w:rPr>
                <w:sz w:val="20"/>
                <w:szCs w:val="20"/>
              </w:rPr>
              <w:t>SONST: Anweisung n</w:t>
            </w:r>
          </w:p>
        </w:tc>
        <w:tc>
          <w:tcPr>
            <w:tcW w:w="3531" w:type="dxa"/>
          </w:tcPr>
          <w:p w:rsidR="00CB5ADA" w:rsidRPr="00D54593" w:rsidRDefault="00785DB9" w:rsidP="00CB5ADA">
            <w:pPr>
              <w:rPr>
                <w:sz w:val="20"/>
                <w:szCs w:val="20"/>
              </w:rPr>
            </w:pPr>
            <w:r w:rsidRPr="00D54593">
              <w:rPr>
                <w:sz w:val="20"/>
                <w:szCs w:val="20"/>
              </w:rPr>
              <w:fldChar w:fldCharType="begin" w:fldLock="1"/>
            </w:r>
            <w:r w:rsidR="00CB5ADA" w:rsidRPr="00D54593">
              <w:rPr>
                <w:sz w:val="20"/>
                <w:szCs w:val="20"/>
              </w:rPr>
              <w:instrText xml:space="preserve"> </w:instrText>
            </w:r>
            <w:r w:rsidR="009B5800">
              <w:rPr>
                <w:sz w:val="20"/>
                <w:szCs w:val="20"/>
              </w:rPr>
              <w:instrText>USERPROPERTY</w:instrText>
            </w:r>
            <w:r w:rsidR="00CB5ADA" w:rsidRPr="00D54593">
              <w:rPr>
                <w:sz w:val="20"/>
                <w:szCs w:val="20"/>
              </w:rPr>
              <w:instrText xml:space="preserve">  \* MERGEFORMAT </w:instrText>
            </w:r>
            <w:r w:rsidRPr="00D54593">
              <w:rPr>
                <w:sz w:val="20"/>
                <w:szCs w:val="20"/>
              </w:rPr>
              <w:fldChar w:fldCharType="separate"/>
            </w:r>
            <w:r>
              <w:rPr>
                <w:noProof/>
                <w:sz w:val="20"/>
                <w:szCs w:val="20"/>
              </w:rPr>
              <w:pict>
                <v:group id="_x0000_s1033" style="position:absolute;margin-left:0;margin-top:0;width:165.3pt;height:65.55pt;z-index:251655680;mso-position-horizontal-relative:char;mso-position-vertical-relative:line" coordorigin="4830,8820" coordsize="7259,2879">
                  <o:lock v:ext="edit" aspectratio="t"/>
                  <v:shape id="_x0000_s1034" type="#_x0000_t75" style="position:absolute;left:4830;top:8820;width:7259;height:2879" o:preferrelative="f">
                    <v:fill o:detectmouseclick="t"/>
                    <v:path o:extrusionok="t" o:connecttype="none"/>
                    <o:lock v:ext="edit" text="t"/>
                  </v:shape>
                  <v:rect id="_x0000_s1035" style="position:absolute;left:5080;top:8945;width:6759;height:1753">
                    <v:textbox style="mso-next-textbox:#_x0000_s1035">
                      <w:txbxContent>
                        <w:p w:rsidR="004F124C" w:rsidRDefault="004F124C" w:rsidP="00CB5ADA">
                          <w:pPr>
                            <w:tabs>
                              <w:tab w:val="center" w:pos="1767"/>
                            </w:tabs>
                          </w:pPr>
                          <w:r>
                            <w:tab/>
                            <w:t>FALLS Selektor</w:t>
                          </w:r>
                        </w:p>
                        <w:p w:rsidR="004F124C" w:rsidRDefault="004F124C" w:rsidP="00CB5ADA">
                          <w:pPr>
                            <w:tabs>
                              <w:tab w:val="center" w:pos="912"/>
                              <w:tab w:val="center" w:pos="1653"/>
                              <w:tab w:val="center" w:pos="2451"/>
                            </w:tabs>
                            <w:rPr>
                              <w:sz w:val="16"/>
                              <w:szCs w:val="16"/>
                            </w:rPr>
                          </w:pPr>
                        </w:p>
                        <w:p w:rsidR="004F124C" w:rsidRPr="009C5D47" w:rsidRDefault="004F124C" w:rsidP="00CB5ADA">
                          <w:pPr>
                            <w:tabs>
                              <w:tab w:val="center" w:pos="912"/>
                              <w:tab w:val="center" w:pos="1653"/>
                              <w:tab w:val="right" w:pos="2907"/>
                            </w:tabs>
                            <w:spacing w:before="60"/>
                            <w:rPr>
                              <w:sz w:val="16"/>
                              <w:szCs w:val="16"/>
                            </w:rPr>
                          </w:pPr>
                          <w:r w:rsidRPr="009C5D47">
                            <w:rPr>
                              <w:sz w:val="16"/>
                              <w:szCs w:val="16"/>
                            </w:rPr>
                            <w:t>1</w:t>
                          </w:r>
                          <w:r w:rsidRPr="009C5D47">
                            <w:rPr>
                              <w:sz w:val="16"/>
                              <w:szCs w:val="16"/>
                            </w:rPr>
                            <w:tab/>
                            <w:t>2</w:t>
                          </w:r>
                          <w:r w:rsidRPr="009C5D47">
                            <w:rPr>
                              <w:sz w:val="16"/>
                              <w:szCs w:val="16"/>
                            </w:rPr>
                            <w:tab/>
                            <w:t>…</w:t>
                          </w:r>
                          <w:r w:rsidRPr="009C5D47">
                            <w:rPr>
                              <w:sz w:val="16"/>
                              <w:szCs w:val="16"/>
                            </w:rPr>
                            <w:tab/>
                            <w:t>SONST</w:t>
                          </w:r>
                        </w:p>
                      </w:txbxContent>
                    </v:textbox>
                  </v:rect>
                  <v:rect id="_x0000_s1036" style="position:absolute;left:5080;top:10698;width:1753;height:876">
                    <v:textbox style="mso-next-textbox:#_x0000_s1036" inset=",,,.3mm">
                      <w:txbxContent>
                        <w:p w:rsidR="004F124C" w:rsidRPr="00417234" w:rsidRDefault="004F124C" w:rsidP="00CB5ADA">
                          <w:pPr>
                            <w:rPr>
                              <w:sz w:val="16"/>
                              <w:szCs w:val="16"/>
                            </w:rPr>
                          </w:pPr>
                          <w:r w:rsidRPr="00417234">
                            <w:rPr>
                              <w:sz w:val="16"/>
                              <w:szCs w:val="16"/>
                            </w:rPr>
                            <w:t>Anw 1</w:t>
                          </w:r>
                        </w:p>
                      </w:txbxContent>
                    </v:textbox>
                  </v:rect>
                  <v:rect id="_x0000_s1037" style="position:absolute;left:6833;top:10698;width:1752;height:876">
                    <v:textbox style="mso-next-textbox:#_x0000_s1037" inset=",,,.3mm">
                      <w:txbxContent>
                        <w:p w:rsidR="004F124C" w:rsidRPr="00417234" w:rsidRDefault="004F124C" w:rsidP="00CB5ADA">
                          <w:pPr>
                            <w:rPr>
                              <w:sz w:val="16"/>
                              <w:szCs w:val="16"/>
                            </w:rPr>
                          </w:pPr>
                          <w:r w:rsidRPr="00417234">
                            <w:rPr>
                              <w:sz w:val="16"/>
                              <w:szCs w:val="16"/>
                            </w:rPr>
                            <w:t>Anw</w:t>
                          </w:r>
                          <w:r>
                            <w:rPr>
                              <w:sz w:val="16"/>
                              <w:szCs w:val="16"/>
                            </w:rPr>
                            <w:t xml:space="preserve"> 2</w:t>
                          </w:r>
                        </w:p>
                      </w:txbxContent>
                    </v:textbox>
                  </v:rect>
                  <v:rect id="_x0000_s1038" style="position:absolute;left:8585;top:10698;width:1502;height:876">
                    <v:textbox style="mso-next-textbox:#_x0000_s1038" inset=",,,.3mm">
                      <w:txbxContent>
                        <w:p w:rsidR="004F124C" w:rsidRPr="00417234" w:rsidRDefault="004F124C" w:rsidP="00CB5ADA">
                          <w:pPr>
                            <w:rPr>
                              <w:sz w:val="16"/>
                              <w:szCs w:val="16"/>
                            </w:rPr>
                          </w:pPr>
                          <w:r>
                            <w:rPr>
                              <w:sz w:val="16"/>
                              <w:szCs w:val="16"/>
                            </w:rPr>
                            <w:t>…</w:t>
                          </w:r>
                        </w:p>
                      </w:txbxContent>
                    </v:textbox>
                  </v:rect>
                  <v:rect id="_x0000_s1039" style="position:absolute;left:10087;top:10698;width:1752;height:876">
                    <v:textbox style="mso-next-textbox:#_x0000_s1039" inset=",,,.3mm">
                      <w:txbxContent>
                        <w:p w:rsidR="004F124C" w:rsidRPr="00417234" w:rsidRDefault="004F124C" w:rsidP="00CB5ADA">
                          <w:pPr>
                            <w:rPr>
                              <w:sz w:val="16"/>
                              <w:szCs w:val="16"/>
                            </w:rPr>
                          </w:pPr>
                          <w:r w:rsidRPr="00417234">
                            <w:rPr>
                              <w:sz w:val="16"/>
                              <w:szCs w:val="16"/>
                            </w:rPr>
                            <w:t>Anw</w:t>
                          </w:r>
                          <w:r>
                            <w:rPr>
                              <w:sz w:val="16"/>
                              <w:szCs w:val="16"/>
                            </w:rPr>
                            <w:t xml:space="preserve"> n</w:t>
                          </w:r>
                        </w:p>
                      </w:txbxContent>
                    </v:textbox>
                  </v:rect>
                  <v:line id="_x0000_s1040" style="position:absolute" from="5080,8945" to="10087,10698"/>
                  <v:line id="_x0000_s1041" style="position:absolute;flip:x" from="10087,8945" to="11839,10698"/>
                  <v:line id="_x0000_s1042" style="position:absolute" from="6832,9571" to="6832,10948"/>
                  <v:line id="_x0000_s1043" style="position:absolute" from="8585,10197" to="8585,10823"/>
                </v:group>
              </w:pict>
            </w:r>
            <w:r w:rsidRPr="00785DB9">
              <w:rPr>
                <w:sz w:val="20"/>
                <w:szCs w:val="20"/>
              </w:rPr>
              <w:pict>
                <v:shape id="_x0000_i1028" type="#_x0000_t75" style="width:165pt;height:65pt">
                  <v:imagedata croptop="-65520f" cropbottom="65520f"/>
                </v:shape>
              </w:pict>
            </w:r>
            <w:r w:rsidRPr="00D54593">
              <w:rPr>
                <w:sz w:val="20"/>
                <w:szCs w:val="20"/>
              </w:rPr>
              <w:fldChar w:fldCharType="end"/>
            </w:r>
          </w:p>
        </w:tc>
        <w:tc>
          <w:tcPr>
            <w:tcW w:w="4430" w:type="dxa"/>
          </w:tcPr>
          <w:p w:rsidR="00CB5ADA" w:rsidRPr="00D54593" w:rsidRDefault="00CB5ADA" w:rsidP="00CB5ADA">
            <w:pPr>
              <w:rPr>
                <w:rFonts w:ascii="Courier New" w:hAnsi="Courier New" w:cs="Courier New"/>
                <w:sz w:val="20"/>
                <w:szCs w:val="20"/>
              </w:rPr>
            </w:pPr>
            <w:r>
              <w:rPr>
                <w:rFonts w:ascii="Courier New" w:hAnsi="Courier New" w:cs="Courier New"/>
                <w:b/>
                <w:sz w:val="20"/>
                <w:szCs w:val="20"/>
              </w:rPr>
              <w:t>if</w:t>
            </w:r>
            <w:r w:rsidRPr="00D54593">
              <w:rPr>
                <w:rFonts w:ascii="Courier New" w:hAnsi="Courier New" w:cs="Courier New"/>
                <w:sz w:val="20"/>
                <w:szCs w:val="20"/>
              </w:rPr>
              <w:t xml:space="preserve"> (</w:t>
            </w:r>
            <w:r>
              <w:rPr>
                <w:rFonts w:ascii="Courier New" w:hAnsi="Courier New" w:cs="Courier New"/>
                <w:sz w:val="20"/>
                <w:szCs w:val="20"/>
              </w:rPr>
              <w:t>Bedingung</w:t>
            </w:r>
            <w:r w:rsidRPr="00D54593">
              <w:rPr>
                <w:rFonts w:ascii="Courier New" w:hAnsi="Courier New" w:cs="Courier New"/>
                <w:sz w:val="20"/>
                <w:szCs w:val="20"/>
              </w:rPr>
              <w:t>)</w:t>
            </w:r>
            <w:r>
              <w:rPr>
                <w:rFonts w:ascii="Courier New" w:hAnsi="Courier New" w:cs="Courier New"/>
                <w:sz w:val="20"/>
                <w:szCs w:val="20"/>
              </w:rPr>
              <w:t>:</w:t>
            </w:r>
          </w:p>
          <w:p w:rsidR="00CB5ADA" w:rsidRPr="00D54593" w:rsidRDefault="00CB5ADA" w:rsidP="00CB5ADA">
            <w:pPr>
              <w:rPr>
                <w:rFonts w:ascii="Courier New" w:hAnsi="Courier New" w:cs="Courier New"/>
                <w:sz w:val="20"/>
                <w:szCs w:val="20"/>
              </w:rPr>
            </w:pPr>
            <w:r>
              <w:rPr>
                <w:rFonts w:ascii="Courier New" w:hAnsi="Courier New" w:cs="Courier New"/>
                <w:sz w:val="20"/>
                <w:szCs w:val="20"/>
              </w:rPr>
              <w:t xml:space="preserve">  </w:t>
            </w:r>
            <w:r w:rsidRPr="00D54593">
              <w:rPr>
                <w:rFonts w:ascii="Courier New" w:hAnsi="Courier New" w:cs="Courier New"/>
                <w:sz w:val="20"/>
                <w:szCs w:val="20"/>
              </w:rPr>
              <w:t>Anweisung 1</w:t>
            </w:r>
          </w:p>
          <w:p w:rsidR="00CB5ADA" w:rsidRDefault="00CB5ADA" w:rsidP="00CB5ADA">
            <w:pPr>
              <w:rPr>
                <w:rFonts w:ascii="Courier New" w:hAnsi="Courier New" w:cs="Courier New"/>
                <w:sz w:val="20"/>
                <w:szCs w:val="20"/>
              </w:rPr>
            </w:pPr>
            <w:r>
              <w:rPr>
                <w:rFonts w:ascii="Courier New" w:hAnsi="Courier New" w:cs="Courier New"/>
                <w:b/>
                <w:sz w:val="20"/>
                <w:szCs w:val="20"/>
              </w:rPr>
              <w:t>elif</w:t>
            </w:r>
            <w:r w:rsidRPr="00D54593">
              <w:rPr>
                <w:rFonts w:ascii="Courier New" w:hAnsi="Courier New" w:cs="Courier New"/>
                <w:sz w:val="20"/>
                <w:szCs w:val="20"/>
              </w:rPr>
              <w:t xml:space="preserve"> (</w:t>
            </w:r>
            <w:r>
              <w:rPr>
                <w:rFonts w:ascii="Courier New" w:hAnsi="Courier New" w:cs="Courier New"/>
                <w:sz w:val="20"/>
                <w:szCs w:val="20"/>
              </w:rPr>
              <w:t>Bedingung</w:t>
            </w:r>
            <w:r w:rsidRPr="00D54593">
              <w:rPr>
                <w:rFonts w:ascii="Courier New" w:hAnsi="Courier New" w:cs="Courier New"/>
                <w:sz w:val="20"/>
                <w:szCs w:val="20"/>
              </w:rPr>
              <w:t>)</w:t>
            </w:r>
            <w:r>
              <w:rPr>
                <w:rFonts w:ascii="Courier New" w:hAnsi="Courier New" w:cs="Courier New"/>
                <w:sz w:val="20"/>
                <w:szCs w:val="20"/>
              </w:rPr>
              <w:t>:</w:t>
            </w:r>
          </w:p>
          <w:p w:rsidR="00CB5ADA" w:rsidRPr="00D54593" w:rsidRDefault="00CB5ADA" w:rsidP="00CB5ADA">
            <w:pPr>
              <w:rPr>
                <w:rFonts w:ascii="Courier New" w:hAnsi="Courier New" w:cs="Courier New"/>
                <w:sz w:val="20"/>
                <w:szCs w:val="20"/>
              </w:rPr>
            </w:pPr>
            <w:r>
              <w:rPr>
                <w:rFonts w:ascii="Courier New" w:hAnsi="Courier New" w:cs="Courier New"/>
                <w:sz w:val="20"/>
                <w:szCs w:val="20"/>
              </w:rPr>
              <w:t xml:space="preserve">  </w:t>
            </w:r>
            <w:r w:rsidRPr="00D54593">
              <w:rPr>
                <w:rFonts w:ascii="Courier New" w:hAnsi="Courier New" w:cs="Courier New"/>
                <w:sz w:val="20"/>
                <w:szCs w:val="20"/>
              </w:rPr>
              <w:t>Anweisung 2</w:t>
            </w:r>
          </w:p>
          <w:p w:rsidR="00CB5ADA" w:rsidRPr="00D54593" w:rsidRDefault="00CB5ADA" w:rsidP="00CB5ADA">
            <w:pPr>
              <w:rPr>
                <w:rFonts w:ascii="Courier New" w:hAnsi="Courier New" w:cs="Courier New"/>
                <w:sz w:val="20"/>
                <w:szCs w:val="20"/>
              </w:rPr>
            </w:pPr>
            <w:r w:rsidRPr="00D54593">
              <w:rPr>
                <w:rFonts w:ascii="Courier New" w:hAnsi="Courier New" w:cs="Courier New"/>
                <w:sz w:val="20"/>
                <w:szCs w:val="20"/>
              </w:rPr>
              <w:t xml:space="preserve">  …</w:t>
            </w:r>
          </w:p>
          <w:p w:rsidR="00CB5ADA" w:rsidRDefault="00CB5ADA" w:rsidP="00CB5ADA">
            <w:pPr>
              <w:rPr>
                <w:rFonts w:ascii="Courier New" w:hAnsi="Courier New" w:cs="Courier New"/>
                <w:sz w:val="20"/>
                <w:szCs w:val="20"/>
              </w:rPr>
            </w:pPr>
            <w:r>
              <w:rPr>
                <w:rFonts w:ascii="Courier New" w:hAnsi="Courier New" w:cs="Courier New"/>
                <w:b/>
                <w:sz w:val="20"/>
                <w:szCs w:val="20"/>
              </w:rPr>
              <w:t>else</w:t>
            </w:r>
            <w:r>
              <w:rPr>
                <w:rFonts w:ascii="Courier New" w:hAnsi="Courier New" w:cs="Courier New"/>
                <w:sz w:val="20"/>
                <w:szCs w:val="20"/>
              </w:rPr>
              <w:t xml:space="preserve">: </w:t>
            </w:r>
          </w:p>
          <w:p w:rsidR="00CB5ADA" w:rsidRPr="00D54593" w:rsidRDefault="00CB5ADA" w:rsidP="00CB5ADA">
            <w:pPr>
              <w:rPr>
                <w:rFonts w:ascii="Courier New" w:hAnsi="Courier New" w:cs="Courier New"/>
                <w:sz w:val="20"/>
                <w:szCs w:val="20"/>
              </w:rPr>
            </w:pPr>
            <w:r>
              <w:rPr>
                <w:rFonts w:ascii="Courier New" w:hAnsi="Courier New" w:cs="Courier New"/>
                <w:sz w:val="20"/>
                <w:szCs w:val="20"/>
              </w:rPr>
              <w:t xml:space="preserve">  </w:t>
            </w:r>
            <w:r w:rsidRPr="00D54593">
              <w:rPr>
                <w:rFonts w:ascii="Courier New" w:hAnsi="Courier New" w:cs="Courier New"/>
                <w:sz w:val="20"/>
                <w:szCs w:val="20"/>
              </w:rPr>
              <w:t>Anweisung n</w:t>
            </w:r>
          </w:p>
        </w:tc>
      </w:tr>
      <w:tr w:rsidR="00CB5ADA" w:rsidRPr="00D54593">
        <w:trPr>
          <w:cantSplit/>
        </w:trPr>
        <w:tc>
          <w:tcPr>
            <w:tcW w:w="14146" w:type="dxa"/>
            <w:gridSpan w:val="4"/>
          </w:tcPr>
          <w:p w:rsidR="00CB5ADA" w:rsidRPr="00D54593" w:rsidRDefault="00CB5ADA" w:rsidP="00CB5ADA">
            <w:pPr>
              <w:rPr>
                <w:rFonts w:ascii="Courier New" w:hAnsi="Courier New" w:cs="Courier New"/>
                <w:sz w:val="20"/>
                <w:szCs w:val="20"/>
              </w:rPr>
            </w:pPr>
            <w:r w:rsidRPr="00D54593">
              <w:rPr>
                <w:sz w:val="20"/>
                <w:szCs w:val="20"/>
              </w:rPr>
              <w:t>Iteration/Repitition/Wiederholung/Schleife</w:t>
            </w:r>
          </w:p>
        </w:tc>
      </w:tr>
      <w:tr w:rsidR="00CB5ADA" w:rsidRPr="00D54593">
        <w:trPr>
          <w:cantSplit/>
          <w:trHeight w:val="1814"/>
        </w:trPr>
        <w:tc>
          <w:tcPr>
            <w:tcW w:w="2611" w:type="dxa"/>
          </w:tcPr>
          <w:p w:rsidR="00CB5ADA" w:rsidRPr="00D54593" w:rsidRDefault="00CB5ADA" w:rsidP="00CB5ADA">
            <w:pPr>
              <w:rPr>
                <w:b/>
                <w:sz w:val="20"/>
                <w:szCs w:val="20"/>
              </w:rPr>
            </w:pPr>
            <w:r w:rsidRPr="00D54593">
              <w:rPr>
                <w:b/>
                <w:sz w:val="20"/>
                <w:szCs w:val="20"/>
              </w:rPr>
              <w:t>Kopfgesteuerte Schleife</w:t>
            </w:r>
          </w:p>
        </w:tc>
        <w:tc>
          <w:tcPr>
            <w:tcW w:w="3574" w:type="dxa"/>
          </w:tcPr>
          <w:p w:rsidR="00CB5ADA" w:rsidRPr="00D54593" w:rsidRDefault="00CB5ADA" w:rsidP="00CB5ADA">
            <w:pPr>
              <w:rPr>
                <w:sz w:val="20"/>
                <w:szCs w:val="20"/>
              </w:rPr>
            </w:pPr>
            <w:r w:rsidRPr="00D54593">
              <w:rPr>
                <w:sz w:val="20"/>
                <w:szCs w:val="20"/>
              </w:rPr>
              <w:t>SOLANGE Bedingung</w:t>
            </w:r>
          </w:p>
          <w:p w:rsidR="00CB5ADA" w:rsidRDefault="00CB5ADA" w:rsidP="00CB5ADA">
            <w:pPr>
              <w:rPr>
                <w:sz w:val="20"/>
                <w:szCs w:val="20"/>
              </w:rPr>
            </w:pPr>
            <w:r w:rsidRPr="00D54593">
              <w:rPr>
                <w:sz w:val="20"/>
                <w:szCs w:val="20"/>
              </w:rPr>
              <w:t>TUE Anweisung</w:t>
            </w:r>
          </w:p>
          <w:p w:rsidR="00CB5ADA" w:rsidRPr="00D54593" w:rsidRDefault="00CB5ADA" w:rsidP="00CB5ADA">
            <w:pPr>
              <w:rPr>
                <w:sz w:val="20"/>
                <w:szCs w:val="20"/>
              </w:rPr>
            </w:pPr>
          </w:p>
        </w:tc>
        <w:tc>
          <w:tcPr>
            <w:tcW w:w="3531" w:type="dxa"/>
          </w:tcPr>
          <w:p w:rsidR="00CB5ADA" w:rsidRPr="00D54593" w:rsidRDefault="00785DB9" w:rsidP="00CB5ADA">
            <w:pPr>
              <w:rPr>
                <w:sz w:val="20"/>
                <w:szCs w:val="20"/>
              </w:rPr>
            </w:pPr>
            <w:r w:rsidRPr="00D54593">
              <w:rPr>
                <w:sz w:val="20"/>
                <w:szCs w:val="20"/>
              </w:rPr>
              <w:fldChar w:fldCharType="begin" w:fldLock="1"/>
            </w:r>
            <w:r w:rsidR="00CB5ADA" w:rsidRPr="00D54593">
              <w:rPr>
                <w:sz w:val="20"/>
                <w:szCs w:val="20"/>
              </w:rPr>
              <w:instrText xml:space="preserve"> </w:instrText>
            </w:r>
            <w:r w:rsidR="009B5800">
              <w:rPr>
                <w:sz w:val="20"/>
                <w:szCs w:val="20"/>
              </w:rPr>
              <w:instrText>USERPROPERTY</w:instrText>
            </w:r>
            <w:r w:rsidR="00CB5ADA" w:rsidRPr="00D54593">
              <w:rPr>
                <w:sz w:val="20"/>
                <w:szCs w:val="20"/>
              </w:rPr>
              <w:instrText xml:space="preserve">  \* MERGEFORMAT </w:instrText>
            </w:r>
            <w:r w:rsidRPr="00D54593">
              <w:rPr>
                <w:sz w:val="20"/>
                <w:szCs w:val="20"/>
              </w:rPr>
              <w:fldChar w:fldCharType="separate"/>
            </w:r>
            <w:r>
              <w:rPr>
                <w:noProof/>
                <w:sz w:val="20"/>
                <w:szCs w:val="20"/>
              </w:rPr>
              <w:pict>
                <v:group id="_x0000_s1048" style="position:absolute;margin-left:0;margin-top:0;width:163.95pt;height:45.6pt;z-index:251657728;mso-position-horizontal-relative:char;mso-position-vertical-relative:line" coordorigin="4830,8820" coordsize="7200,2003">
                  <o:lock v:ext="edit" aspectratio="t"/>
                  <v:shape id="_x0000_s1049" type="#_x0000_t75" style="position:absolute;left:4830;top:8820;width:7200;height:2003" o:preferrelative="f">
                    <v:fill o:detectmouseclick="t"/>
                    <v:path o:extrusionok="t" o:connecttype="none"/>
                    <o:lock v:ext="edit" text="t"/>
                  </v:shape>
                  <v:rect id="_x0000_s1050" style="position:absolute;left:5080;top:8945;width:6759;height:1753">
                    <v:textbox style="mso-next-textbox:#_x0000_s1050">
                      <w:txbxContent>
                        <w:p w:rsidR="004F124C" w:rsidRPr="00417234" w:rsidRDefault="004F124C" w:rsidP="00CB5ADA">
                          <w:r>
                            <w:t>SOLANGE Bedingung</w:t>
                          </w:r>
                        </w:p>
                      </w:txbxContent>
                    </v:textbox>
                  </v:rect>
                  <v:rect id="_x0000_s1051" style="position:absolute;left:5831;top:9821;width:6008;height:877">
                    <v:textbox style="mso-next-textbox:#_x0000_s1051" inset=",,,.3mm">
                      <w:txbxContent>
                        <w:p w:rsidR="004F124C" w:rsidRPr="00F2779A" w:rsidRDefault="004F124C" w:rsidP="00CB5ADA">
                          <w:pPr>
                            <w:rPr>
                              <w:sz w:val="20"/>
                              <w:szCs w:val="20"/>
                            </w:rPr>
                          </w:pPr>
                          <w:r>
                            <w:rPr>
                              <w:sz w:val="20"/>
                              <w:szCs w:val="20"/>
                            </w:rPr>
                            <w:t>Anweisung</w:t>
                          </w:r>
                        </w:p>
                      </w:txbxContent>
                    </v:textbox>
                  </v:rect>
                </v:group>
              </w:pict>
            </w:r>
            <w:r w:rsidRPr="00785DB9">
              <w:rPr>
                <w:sz w:val="20"/>
                <w:szCs w:val="20"/>
              </w:rPr>
              <w:pict>
                <v:shape id="_x0000_i1029" type="#_x0000_t75" style="width:164pt;height:46pt">
                  <v:imagedata croptop="-65520f" cropbottom="65520f"/>
                </v:shape>
              </w:pict>
            </w:r>
            <w:r w:rsidRPr="00D54593">
              <w:rPr>
                <w:sz w:val="20"/>
                <w:szCs w:val="20"/>
              </w:rPr>
              <w:fldChar w:fldCharType="end"/>
            </w:r>
          </w:p>
        </w:tc>
        <w:tc>
          <w:tcPr>
            <w:tcW w:w="4430" w:type="dxa"/>
          </w:tcPr>
          <w:p w:rsidR="00CB5ADA" w:rsidRPr="00D54593" w:rsidRDefault="00CB5ADA" w:rsidP="00CB5ADA">
            <w:pPr>
              <w:rPr>
                <w:rFonts w:ascii="Courier New" w:hAnsi="Courier New" w:cs="Courier New"/>
                <w:sz w:val="20"/>
                <w:szCs w:val="20"/>
              </w:rPr>
            </w:pPr>
            <w:r w:rsidRPr="00D54593">
              <w:rPr>
                <w:rFonts w:ascii="Courier New" w:hAnsi="Courier New" w:cs="Courier New"/>
                <w:b/>
                <w:sz w:val="20"/>
                <w:szCs w:val="20"/>
              </w:rPr>
              <w:t>while</w:t>
            </w:r>
            <w:r w:rsidRPr="00D54593">
              <w:rPr>
                <w:rFonts w:ascii="Courier New" w:hAnsi="Courier New" w:cs="Courier New"/>
                <w:sz w:val="20"/>
                <w:szCs w:val="20"/>
              </w:rPr>
              <w:t xml:space="preserve"> (Bedingung)</w:t>
            </w:r>
            <w:r>
              <w:rPr>
                <w:rFonts w:ascii="Courier New" w:hAnsi="Courier New" w:cs="Courier New"/>
                <w:sz w:val="20"/>
                <w:szCs w:val="20"/>
              </w:rPr>
              <w:t>:</w:t>
            </w:r>
          </w:p>
          <w:p w:rsidR="00CB5ADA" w:rsidRPr="00D54593" w:rsidRDefault="00CB5ADA" w:rsidP="00CB5ADA">
            <w:pPr>
              <w:rPr>
                <w:rFonts w:ascii="Courier New" w:hAnsi="Courier New" w:cs="Courier New"/>
                <w:sz w:val="20"/>
                <w:szCs w:val="20"/>
              </w:rPr>
            </w:pPr>
            <w:r>
              <w:rPr>
                <w:rFonts w:ascii="Courier New" w:hAnsi="Courier New" w:cs="Courier New"/>
                <w:sz w:val="20"/>
                <w:szCs w:val="20"/>
              </w:rPr>
              <w:t xml:space="preserve">  Anweisung</w:t>
            </w:r>
          </w:p>
        </w:tc>
      </w:tr>
      <w:tr w:rsidR="00CB5ADA" w:rsidRPr="00D54593">
        <w:trPr>
          <w:cantSplit/>
          <w:trHeight w:val="1159"/>
        </w:trPr>
        <w:tc>
          <w:tcPr>
            <w:tcW w:w="2611" w:type="dxa"/>
          </w:tcPr>
          <w:p w:rsidR="00CB5ADA" w:rsidRPr="00D54593" w:rsidRDefault="00CB5ADA" w:rsidP="00CB5ADA">
            <w:pPr>
              <w:rPr>
                <w:b/>
                <w:sz w:val="20"/>
                <w:szCs w:val="20"/>
              </w:rPr>
            </w:pPr>
            <w:r w:rsidRPr="00D54593">
              <w:rPr>
                <w:b/>
                <w:sz w:val="20"/>
                <w:szCs w:val="20"/>
              </w:rPr>
              <w:t>Fußgesteuerte Schleife</w:t>
            </w:r>
          </w:p>
        </w:tc>
        <w:tc>
          <w:tcPr>
            <w:tcW w:w="3574" w:type="dxa"/>
          </w:tcPr>
          <w:p w:rsidR="00CB5ADA" w:rsidRPr="00D54593" w:rsidRDefault="00CB5ADA" w:rsidP="00CB5ADA">
            <w:pPr>
              <w:rPr>
                <w:sz w:val="20"/>
                <w:szCs w:val="20"/>
              </w:rPr>
            </w:pPr>
            <w:r w:rsidRPr="00D54593">
              <w:rPr>
                <w:sz w:val="20"/>
                <w:szCs w:val="20"/>
              </w:rPr>
              <w:t>WIEDERHOLE Anweisung</w:t>
            </w:r>
          </w:p>
          <w:p w:rsidR="00CB5ADA" w:rsidRDefault="00CB5ADA" w:rsidP="00CB5ADA">
            <w:pPr>
              <w:rPr>
                <w:sz w:val="20"/>
                <w:szCs w:val="20"/>
              </w:rPr>
            </w:pPr>
            <w:r w:rsidRPr="00D54593">
              <w:rPr>
                <w:sz w:val="20"/>
                <w:szCs w:val="20"/>
              </w:rPr>
              <w:t>SOLANGE</w:t>
            </w:r>
            <w:r>
              <w:rPr>
                <w:sz w:val="20"/>
                <w:szCs w:val="20"/>
              </w:rPr>
              <w:t xml:space="preserve"> </w:t>
            </w:r>
            <w:r w:rsidRPr="00D54593">
              <w:rPr>
                <w:sz w:val="20"/>
                <w:szCs w:val="20"/>
              </w:rPr>
              <w:t>Bedingung</w:t>
            </w:r>
          </w:p>
          <w:p w:rsidR="00CB5ADA" w:rsidRPr="00D54593" w:rsidRDefault="00CB5ADA" w:rsidP="00CB5ADA">
            <w:pPr>
              <w:rPr>
                <w:sz w:val="20"/>
                <w:szCs w:val="20"/>
              </w:rPr>
            </w:pPr>
            <w:r>
              <w:rPr>
                <w:sz w:val="20"/>
                <w:szCs w:val="20"/>
              </w:rPr>
              <w:t>(ist nicht fest in Python implementiert)</w:t>
            </w:r>
          </w:p>
        </w:tc>
        <w:tc>
          <w:tcPr>
            <w:tcW w:w="3531" w:type="dxa"/>
          </w:tcPr>
          <w:p w:rsidR="00CB5ADA" w:rsidRPr="00D54593" w:rsidRDefault="00785DB9" w:rsidP="00CB5ADA">
            <w:pPr>
              <w:rPr>
                <w:sz w:val="20"/>
                <w:szCs w:val="20"/>
              </w:rPr>
            </w:pPr>
            <w:r w:rsidRPr="00D54593">
              <w:rPr>
                <w:sz w:val="20"/>
                <w:szCs w:val="20"/>
              </w:rPr>
              <w:fldChar w:fldCharType="begin" w:fldLock="1"/>
            </w:r>
            <w:r w:rsidR="00CB5ADA" w:rsidRPr="00D54593">
              <w:rPr>
                <w:sz w:val="20"/>
                <w:szCs w:val="20"/>
              </w:rPr>
              <w:instrText xml:space="preserve"> </w:instrText>
            </w:r>
            <w:r w:rsidR="009B5800">
              <w:rPr>
                <w:sz w:val="20"/>
                <w:szCs w:val="20"/>
              </w:rPr>
              <w:instrText>USERPROPERTY</w:instrText>
            </w:r>
            <w:r w:rsidR="00CB5ADA" w:rsidRPr="00D54593">
              <w:rPr>
                <w:sz w:val="20"/>
                <w:szCs w:val="20"/>
              </w:rPr>
              <w:instrText xml:space="preserve">  \* MERGEFORMAT </w:instrText>
            </w:r>
            <w:r w:rsidRPr="00D54593">
              <w:rPr>
                <w:sz w:val="20"/>
                <w:szCs w:val="20"/>
              </w:rPr>
              <w:fldChar w:fldCharType="separate"/>
            </w:r>
            <w:r>
              <w:rPr>
                <w:noProof/>
                <w:sz w:val="20"/>
                <w:szCs w:val="20"/>
              </w:rPr>
              <w:pict>
                <v:group id="_x0000_s1044" style="position:absolute;margin-left:0;margin-top:0;width:163.95pt;height:45.6pt;z-index:251656704;mso-position-horizontal-relative:char;mso-position-vertical-relative:line" coordorigin="4830,8820" coordsize="7200,2003">
                  <o:lock v:ext="edit" aspectratio="t"/>
                  <v:shape id="_x0000_s1045" type="#_x0000_t75" style="position:absolute;left:4830;top:8820;width:7200;height:2003" o:preferrelative="f">
                    <v:fill o:detectmouseclick="t"/>
                    <v:path o:extrusionok="t" o:connecttype="none"/>
                    <o:lock v:ext="edit" text="t"/>
                  </v:shape>
                  <v:rect id="_x0000_s1046" style="position:absolute;left:5080;top:8945;width:6759;height:1753">
                    <v:textbox style="mso-next-textbox:#_x0000_s1046">
                      <w:txbxContent>
                        <w:p w:rsidR="004F124C" w:rsidRPr="009C5D47" w:rsidRDefault="004F124C" w:rsidP="00CB5ADA">
                          <w:pPr>
                            <w:spacing w:before="400"/>
                            <w:rPr>
                              <w:sz w:val="20"/>
                              <w:szCs w:val="20"/>
                            </w:rPr>
                          </w:pPr>
                          <w:r>
                            <w:t>SOLANGE Bedingung</w:t>
                          </w:r>
                        </w:p>
                      </w:txbxContent>
                    </v:textbox>
                  </v:rect>
                  <v:rect id="_x0000_s1047" style="position:absolute;left:5831;top:8945;width:6008;height:877">
                    <v:textbox style="mso-next-textbox:#_x0000_s1047" inset=",,,.3mm">
                      <w:txbxContent>
                        <w:p w:rsidR="004F124C" w:rsidRPr="00F2779A" w:rsidRDefault="004F124C" w:rsidP="00CB5ADA">
                          <w:pPr>
                            <w:rPr>
                              <w:sz w:val="20"/>
                              <w:szCs w:val="20"/>
                            </w:rPr>
                          </w:pPr>
                          <w:r>
                            <w:rPr>
                              <w:sz w:val="20"/>
                              <w:szCs w:val="20"/>
                            </w:rPr>
                            <w:t>Anweisung</w:t>
                          </w:r>
                        </w:p>
                      </w:txbxContent>
                    </v:textbox>
                  </v:rect>
                </v:group>
              </w:pict>
            </w:r>
            <w:r w:rsidRPr="00785DB9">
              <w:rPr>
                <w:sz w:val="20"/>
                <w:szCs w:val="20"/>
              </w:rPr>
              <w:pict>
                <v:shape id="_x0000_i1030" type="#_x0000_t75" style="width:164pt;height:46pt">
                  <v:imagedata croptop="-65520f" cropbottom="65520f"/>
                </v:shape>
              </w:pict>
            </w:r>
            <w:r w:rsidRPr="00D54593">
              <w:rPr>
                <w:sz w:val="20"/>
                <w:szCs w:val="20"/>
              </w:rPr>
              <w:fldChar w:fldCharType="end"/>
            </w:r>
          </w:p>
        </w:tc>
        <w:tc>
          <w:tcPr>
            <w:tcW w:w="4430" w:type="dxa"/>
          </w:tcPr>
          <w:p w:rsidR="00CB5ADA" w:rsidRDefault="00CB5ADA" w:rsidP="00CB5ADA">
            <w:pPr>
              <w:rPr>
                <w:rFonts w:ascii="Courier New" w:hAnsi="Courier New" w:cs="Courier New"/>
                <w:b/>
                <w:sz w:val="20"/>
                <w:szCs w:val="20"/>
              </w:rPr>
            </w:pPr>
            <w:r w:rsidRPr="00D54593">
              <w:rPr>
                <w:rFonts w:ascii="Courier New" w:hAnsi="Courier New" w:cs="Courier New"/>
                <w:sz w:val="20"/>
                <w:szCs w:val="20"/>
              </w:rPr>
              <w:t>Bedingung</w:t>
            </w:r>
            <w:r>
              <w:rPr>
                <w:rFonts w:ascii="Courier New" w:hAnsi="Courier New" w:cs="Courier New"/>
                <w:sz w:val="20"/>
                <w:szCs w:val="20"/>
              </w:rPr>
              <w:t xml:space="preserve"> = not(Bedingung)</w:t>
            </w:r>
          </w:p>
          <w:p w:rsidR="00CB5ADA" w:rsidRPr="00D54593" w:rsidRDefault="00CB5ADA" w:rsidP="00CB5ADA">
            <w:pPr>
              <w:rPr>
                <w:rFonts w:ascii="Courier New" w:hAnsi="Courier New" w:cs="Courier New"/>
                <w:sz w:val="20"/>
                <w:szCs w:val="20"/>
              </w:rPr>
            </w:pPr>
            <w:r w:rsidRPr="00D54593">
              <w:rPr>
                <w:rFonts w:ascii="Courier New" w:hAnsi="Courier New" w:cs="Courier New"/>
                <w:b/>
                <w:sz w:val="20"/>
                <w:szCs w:val="20"/>
              </w:rPr>
              <w:t>while</w:t>
            </w:r>
            <w:r w:rsidRPr="00D54593">
              <w:rPr>
                <w:rFonts w:ascii="Courier New" w:hAnsi="Courier New" w:cs="Courier New"/>
                <w:sz w:val="20"/>
                <w:szCs w:val="20"/>
              </w:rPr>
              <w:t xml:space="preserve"> (Bedingung)</w:t>
            </w:r>
            <w:r>
              <w:rPr>
                <w:rFonts w:ascii="Courier New" w:hAnsi="Courier New" w:cs="Courier New"/>
                <w:sz w:val="20"/>
                <w:szCs w:val="20"/>
              </w:rPr>
              <w:t>:</w:t>
            </w:r>
          </w:p>
          <w:p w:rsidR="00CB5ADA" w:rsidRPr="00D54593" w:rsidRDefault="00CB5ADA" w:rsidP="00CB5ADA">
            <w:pPr>
              <w:rPr>
                <w:rFonts w:ascii="Courier New" w:hAnsi="Courier New" w:cs="Courier New"/>
                <w:sz w:val="20"/>
                <w:szCs w:val="20"/>
              </w:rPr>
            </w:pPr>
            <w:r>
              <w:rPr>
                <w:rFonts w:ascii="Courier New" w:hAnsi="Courier New" w:cs="Courier New"/>
                <w:sz w:val="20"/>
                <w:szCs w:val="20"/>
              </w:rPr>
              <w:t xml:space="preserve">  Anweisung</w:t>
            </w:r>
          </w:p>
        </w:tc>
      </w:tr>
      <w:tr w:rsidR="00CB5ADA" w:rsidRPr="00D54593">
        <w:trPr>
          <w:cantSplit/>
          <w:trHeight w:val="1814"/>
        </w:trPr>
        <w:tc>
          <w:tcPr>
            <w:tcW w:w="2611" w:type="dxa"/>
          </w:tcPr>
          <w:p w:rsidR="00CB5ADA" w:rsidRPr="00D54593" w:rsidRDefault="00CB5ADA" w:rsidP="00CB5ADA">
            <w:pPr>
              <w:rPr>
                <w:b/>
                <w:sz w:val="20"/>
                <w:szCs w:val="20"/>
              </w:rPr>
            </w:pPr>
            <w:r w:rsidRPr="00D54593">
              <w:rPr>
                <w:b/>
                <w:sz w:val="20"/>
                <w:szCs w:val="20"/>
              </w:rPr>
              <w:t>Zählschleife</w:t>
            </w:r>
          </w:p>
        </w:tc>
        <w:tc>
          <w:tcPr>
            <w:tcW w:w="3574" w:type="dxa"/>
          </w:tcPr>
          <w:p w:rsidR="00CB5ADA" w:rsidRPr="00D54593" w:rsidRDefault="00CB5ADA" w:rsidP="00CB5ADA">
            <w:pPr>
              <w:rPr>
                <w:sz w:val="20"/>
                <w:szCs w:val="20"/>
              </w:rPr>
            </w:pPr>
            <w:r w:rsidRPr="00D54593">
              <w:rPr>
                <w:sz w:val="20"/>
                <w:szCs w:val="20"/>
              </w:rPr>
              <w:t>FÜR i = Start</w:t>
            </w:r>
            <w:r>
              <w:rPr>
                <w:sz w:val="20"/>
                <w:szCs w:val="20"/>
              </w:rPr>
              <w:t xml:space="preserve"> a</w:t>
            </w:r>
            <w:r w:rsidRPr="00D54593">
              <w:rPr>
                <w:sz w:val="20"/>
                <w:szCs w:val="20"/>
              </w:rPr>
              <w:t xml:space="preserve"> BIS Ende</w:t>
            </w:r>
            <w:r>
              <w:rPr>
                <w:sz w:val="20"/>
                <w:szCs w:val="20"/>
              </w:rPr>
              <w:t xml:space="preserve"> e mit </w:t>
            </w:r>
            <w:r w:rsidRPr="00D54593">
              <w:rPr>
                <w:sz w:val="20"/>
                <w:szCs w:val="20"/>
              </w:rPr>
              <w:t xml:space="preserve"> SCHRITT s</w:t>
            </w:r>
            <w:r>
              <w:rPr>
                <w:sz w:val="20"/>
                <w:szCs w:val="20"/>
              </w:rPr>
              <w:t>:</w:t>
            </w:r>
          </w:p>
          <w:p w:rsidR="00CB5ADA" w:rsidRPr="00D54593" w:rsidRDefault="00CB5ADA" w:rsidP="00CB5ADA">
            <w:pPr>
              <w:rPr>
                <w:sz w:val="20"/>
                <w:szCs w:val="20"/>
              </w:rPr>
            </w:pPr>
            <w:r w:rsidRPr="00D54593">
              <w:rPr>
                <w:sz w:val="20"/>
                <w:szCs w:val="20"/>
              </w:rPr>
              <w:t>TUE Anweisung</w:t>
            </w:r>
          </w:p>
        </w:tc>
        <w:tc>
          <w:tcPr>
            <w:tcW w:w="3531" w:type="dxa"/>
          </w:tcPr>
          <w:p w:rsidR="00CB5ADA" w:rsidRPr="00D54593" w:rsidRDefault="00785DB9" w:rsidP="00CB5ADA">
            <w:pPr>
              <w:rPr>
                <w:sz w:val="20"/>
                <w:szCs w:val="20"/>
              </w:rPr>
            </w:pPr>
            <w:r w:rsidRPr="00D54593">
              <w:rPr>
                <w:sz w:val="20"/>
                <w:szCs w:val="20"/>
              </w:rPr>
              <w:fldChar w:fldCharType="begin" w:fldLock="1"/>
            </w:r>
            <w:r w:rsidR="00CB5ADA" w:rsidRPr="00D54593">
              <w:rPr>
                <w:sz w:val="20"/>
                <w:szCs w:val="20"/>
              </w:rPr>
              <w:instrText xml:space="preserve"> </w:instrText>
            </w:r>
            <w:r w:rsidR="009B5800">
              <w:rPr>
                <w:sz w:val="20"/>
                <w:szCs w:val="20"/>
              </w:rPr>
              <w:instrText>USERPROPERTY</w:instrText>
            </w:r>
            <w:r w:rsidR="00CB5ADA" w:rsidRPr="00D54593">
              <w:rPr>
                <w:sz w:val="20"/>
                <w:szCs w:val="20"/>
              </w:rPr>
              <w:instrText xml:space="preserve">  \* MERGEFORMAT </w:instrText>
            </w:r>
            <w:r w:rsidRPr="00D54593">
              <w:rPr>
                <w:sz w:val="20"/>
                <w:szCs w:val="20"/>
              </w:rPr>
              <w:fldChar w:fldCharType="separate"/>
            </w:r>
            <w:r>
              <w:rPr>
                <w:noProof/>
                <w:sz w:val="20"/>
                <w:szCs w:val="20"/>
              </w:rPr>
              <w:pict>
                <v:group id="_x0000_s1029" style="position:absolute;margin-left:0;margin-top:0;width:163.95pt;height:59.85pt;z-index:251654656;mso-position-horizontal-relative:char;mso-position-vertical-relative:line" coordorigin="4830,8820" coordsize="7200,2629">
                  <o:lock v:ext="edit" aspectratio="t"/>
                  <v:shape id="_x0000_s1030" type="#_x0000_t75" style="position:absolute;left:4830;top:8820;width:7200;height:2629" o:preferrelative="f">
                    <v:fill o:detectmouseclick="t"/>
                    <v:path o:extrusionok="t" o:connecttype="none"/>
                    <o:lock v:ext="edit" text="t"/>
                  </v:shape>
                  <v:rect id="_x0000_s1031" style="position:absolute;left:5080;top:8945;width:6759;height:2128">
                    <v:textbox style="mso-next-textbox:#_x0000_s1031">
                      <w:txbxContent>
                        <w:p w:rsidR="004F124C" w:rsidRPr="000E0343" w:rsidRDefault="004F124C" w:rsidP="00CB5ADA">
                          <w:pPr>
                            <w:cnfStyle w:val="000000010000"/>
                            <w:rPr>
                              <w:sz w:val="20"/>
                              <w:szCs w:val="20"/>
                            </w:rPr>
                          </w:pPr>
                          <w:r>
                            <w:rPr>
                              <w:sz w:val="20"/>
                              <w:szCs w:val="20"/>
                            </w:rPr>
                            <w:t>FÜR i</w:t>
                          </w:r>
                          <w:r w:rsidRPr="000E0343">
                            <w:rPr>
                              <w:sz w:val="20"/>
                              <w:szCs w:val="20"/>
                            </w:rPr>
                            <w:t xml:space="preserve"> = </w:t>
                          </w:r>
                          <w:r>
                            <w:rPr>
                              <w:sz w:val="20"/>
                              <w:szCs w:val="20"/>
                            </w:rPr>
                            <w:t>a</w:t>
                          </w:r>
                          <w:r w:rsidRPr="000E0343">
                            <w:rPr>
                              <w:sz w:val="20"/>
                              <w:szCs w:val="20"/>
                            </w:rPr>
                            <w:t xml:space="preserve"> BIS </w:t>
                          </w:r>
                          <w:r>
                            <w:rPr>
                              <w:sz w:val="20"/>
                              <w:szCs w:val="20"/>
                            </w:rPr>
                            <w:t>e SCHRITT s</w:t>
                          </w:r>
                        </w:p>
                        <w:p w:rsidR="004F124C" w:rsidRPr="00417234" w:rsidRDefault="004F124C" w:rsidP="00CB5ADA"/>
                      </w:txbxContent>
                    </v:textbox>
                  </v:rect>
                  <v:rect id="_x0000_s1032" style="position:absolute;left:5831;top:9821;width:6008;height:877">
                    <v:textbox style="mso-next-textbox:#_x0000_s1032" inset=",,,.3mm">
                      <w:txbxContent>
                        <w:p w:rsidR="004F124C" w:rsidRPr="00F2779A" w:rsidRDefault="004F124C" w:rsidP="00CB5ADA">
                          <w:pPr>
                            <w:rPr>
                              <w:sz w:val="20"/>
                              <w:szCs w:val="20"/>
                            </w:rPr>
                          </w:pPr>
                          <w:r>
                            <w:rPr>
                              <w:sz w:val="20"/>
                              <w:szCs w:val="20"/>
                            </w:rPr>
                            <w:t>Anweisung</w:t>
                          </w:r>
                        </w:p>
                      </w:txbxContent>
                    </v:textbox>
                  </v:rect>
                </v:group>
              </w:pict>
            </w:r>
            <w:r w:rsidRPr="00785DB9">
              <w:rPr>
                <w:sz w:val="20"/>
                <w:szCs w:val="20"/>
              </w:rPr>
              <w:pict>
                <v:shape id="_x0000_i1031" type="#_x0000_t75" style="width:164pt;height:60pt">
                  <v:imagedata croptop="-65520f" cropbottom="65520f"/>
                </v:shape>
              </w:pict>
            </w:r>
            <w:r w:rsidRPr="00D54593">
              <w:rPr>
                <w:sz w:val="20"/>
                <w:szCs w:val="20"/>
              </w:rPr>
              <w:fldChar w:fldCharType="end"/>
            </w:r>
          </w:p>
        </w:tc>
        <w:tc>
          <w:tcPr>
            <w:tcW w:w="4430" w:type="dxa"/>
          </w:tcPr>
          <w:p w:rsidR="00CB5ADA" w:rsidRPr="00D54593" w:rsidRDefault="00CB5ADA" w:rsidP="00CB5ADA">
            <w:pPr>
              <w:ind w:left="708" w:hanging="708"/>
              <w:rPr>
                <w:rFonts w:ascii="Courier New" w:hAnsi="Courier New" w:cs="Courier New"/>
                <w:sz w:val="20"/>
                <w:szCs w:val="20"/>
                <w:lang w:val="en-GB"/>
              </w:rPr>
            </w:pPr>
            <w:r w:rsidRPr="00D54593">
              <w:rPr>
                <w:rFonts w:ascii="Courier New" w:hAnsi="Courier New" w:cs="Courier New"/>
                <w:b/>
                <w:sz w:val="20"/>
                <w:szCs w:val="20"/>
                <w:lang w:val="en-GB"/>
              </w:rPr>
              <w:t>for</w:t>
            </w:r>
            <w:r w:rsidRPr="00D54593">
              <w:rPr>
                <w:rFonts w:ascii="Courier New" w:hAnsi="Courier New" w:cs="Courier New"/>
                <w:sz w:val="20"/>
                <w:szCs w:val="20"/>
                <w:lang w:val="en-GB"/>
              </w:rPr>
              <w:t xml:space="preserve"> </w:t>
            </w:r>
            <w:r>
              <w:rPr>
                <w:rFonts w:ascii="Courier New" w:hAnsi="Courier New" w:cs="Courier New"/>
                <w:sz w:val="20"/>
                <w:szCs w:val="20"/>
                <w:lang w:val="en-GB"/>
              </w:rPr>
              <w:t xml:space="preserve">i in </w:t>
            </w:r>
            <w:r w:rsidRPr="0081636B">
              <w:rPr>
                <w:rFonts w:ascii="Courier New" w:hAnsi="Courier New" w:cs="Courier New"/>
                <w:b/>
                <w:sz w:val="20"/>
                <w:szCs w:val="20"/>
                <w:lang w:val="en-GB"/>
              </w:rPr>
              <w:t>range</w:t>
            </w:r>
            <w:r>
              <w:rPr>
                <w:rFonts w:ascii="Courier New" w:hAnsi="Courier New" w:cs="Courier New"/>
                <w:sz w:val="20"/>
                <w:szCs w:val="20"/>
                <w:lang w:val="en-GB"/>
              </w:rPr>
              <w:t>(a, e+1, s)</w:t>
            </w:r>
            <w:r w:rsidRPr="0081636B">
              <w:rPr>
                <w:rFonts w:ascii="Courier New" w:hAnsi="Courier New" w:cs="Courier New"/>
                <w:b/>
                <w:sz w:val="20"/>
                <w:szCs w:val="20"/>
                <w:lang w:val="en-GB"/>
              </w:rPr>
              <w:t>:</w:t>
            </w:r>
          </w:p>
          <w:p w:rsidR="00CB5ADA" w:rsidRPr="00D54593" w:rsidRDefault="00CB5ADA" w:rsidP="00CB5ADA">
            <w:pPr>
              <w:rPr>
                <w:rFonts w:ascii="Courier New" w:hAnsi="Courier New" w:cs="Courier New"/>
                <w:sz w:val="20"/>
                <w:szCs w:val="20"/>
                <w:lang w:val="en-GB"/>
              </w:rPr>
            </w:pPr>
            <w:r>
              <w:rPr>
                <w:rFonts w:ascii="Courier New" w:hAnsi="Courier New" w:cs="Courier New"/>
                <w:sz w:val="20"/>
                <w:szCs w:val="20"/>
                <w:lang w:val="en-GB"/>
              </w:rPr>
              <w:t xml:space="preserve">  Anweisung</w:t>
            </w:r>
          </w:p>
        </w:tc>
      </w:tr>
    </w:tbl>
    <w:p w:rsidR="00CB5ADA" w:rsidRPr="00CC1C8C" w:rsidRDefault="00CB5ADA" w:rsidP="00CB5ADA">
      <w:pPr>
        <w:rPr>
          <w:sz w:val="20"/>
        </w:rPr>
      </w:pPr>
    </w:p>
    <w:p w:rsidR="00CB5ADA" w:rsidRPr="00CC1C8C" w:rsidRDefault="00CB5ADA" w:rsidP="00CB5ADA"/>
    <w:p w:rsidR="00CB5ADA" w:rsidRDefault="00CB5ADA" w:rsidP="00CB5ADA">
      <w:pPr>
        <w:spacing w:line="360" w:lineRule="auto"/>
      </w:pPr>
    </w:p>
    <w:p w:rsidR="00CB5ADA" w:rsidRPr="00F21C66" w:rsidRDefault="00CB5ADA" w:rsidP="00CB5ADA">
      <w:pPr>
        <w:pStyle w:val="berschrift1"/>
      </w:pPr>
      <w:r>
        <w:br w:type="page"/>
        <w:t>Python-Widgets und ihre Attribute/Methoden</w:t>
      </w:r>
    </w:p>
    <w:tbl>
      <w:tblPr>
        <w:tblW w:w="0" w:type="auto"/>
        <w:tblBorders>
          <w:top w:val="single" w:sz="12" w:space="0" w:color="008000"/>
          <w:left w:val="single" w:sz="6" w:space="0" w:color="008000"/>
          <w:bottom w:val="single" w:sz="12" w:space="0" w:color="008000"/>
          <w:right w:val="single" w:sz="6" w:space="0" w:color="008000"/>
          <w:insideH w:val="single" w:sz="6" w:space="0" w:color="000000"/>
        </w:tblBorders>
        <w:tblLook w:val="00A0"/>
      </w:tblPr>
      <w:tblGrid>
        <w:gridCol w:w="1526"/>
        <w:gridCol w:w="3118"/>
        <w:gridCol w:w="4301"/>
      </w:tblGrid>
      <w:tr w:rsidR="00CB5ADA" w:rsidRPr="00E53AB4">
        <w:tc>
          <w:tcPr>
            <w:tcW w:w="1526" w:type="dxa"/>
          </w:tcPr>
          <w:p w:rsidR="00CB5ADA" w:rsidRPr="00E53AB4" w:rsidRDefault="00CB5ADA" w:rsidP="00CB5ADA">
            <w:pPr>
              <w:rPr>
                <w:b/>
                <w:bCs/>
              </w:rPr>
            </w:pPr>
            <w:r>
              <w:rPr>
                <w:b/>
                <w:bCs/>
              </w:rPr>
              <w:t>Widget</w:t>
            </w:r>
          </w:p>
        </w:tc>
        <w:tc>
          <w:tcPr>
            <w:tcW w:w="3118" w:type="dxa"/>
          </w:tcPr>
          <w:p w:rsidR="00CB5ADA" w:rsidRPr="00E53AB4" w:rsidRDefault="00CB5ADA" w:rsidP="00CB5ADA">
            <w:pPr>
              <w:rPr>
                <w:b/>
                <w:bCs/>
              </w:rPr>
            </w:pPr>
            <w:r w:rsidRPr="00E53AB4">
              <w:rPr>
                <w:b/>
                <w:bCs/>
              </w:rPr>
              <w:t>Beschreibung</w:t>
            </w:r>
          </w:p>
        </w:tc>
        <w:tc>
          <w:tcPr>
            <w:tcW w:w="4301" w:type="dxa"/>
          </w:tcPr>
          <w:p w:rsidR="00CB5ADA" w:rsidRPr="00E53AB4" w:rsidRDefault="00CB5ADA" w:rsidP="00CB5ADA">
            <w:pPr>
              <w:rPr>
                <w:b/>
                <w:bCs/>
              </w:rPr>
            </w:pPr>
            <w:r w:rsidRPr="00E53AB4">
              <w:rPr>
                <w:b/>
                <w:bCs/>
              </w:rPr>
              <w:t>Bereich / Beispiel</w:t>
            </w:r>
          </w:p>
        </w:tc>
      </w:tr>
      <w:tr w:rsidR="00CB5ADA" w:rsidRPr="00E53AB4">
        <w:tc>
          <w:tcPr>
            <w:tcW w:w="1526" w:type="dxa"/>
          </w:tcPr>
          <w:p w:rsidR="00CB5ADA" w:rsidRPr="00E53AB4" w:rsidRDefault="00CB5ADA" w:rsidP="00CB5ADA">
            <w:pPr>
              <w:rPr>
                <w:bCs/>
              </w:rPr>
            </w:pPr>
            <w:r>
              <w:rPr>
                <w:bCs/>
              </w:rPr>
              <w:t>Entry</w:t>
            </w:r>
            <w:r>
              <w:rPr>
                <w:bCs/>
              </w:rPr>
              <w:br/>
              <w:t>Eingabefeld</w:t>
            </w:r>
          </w:p>
        </w:tc>
        <w:tc>
          <w:tcPr>
            <w:tcW w:w="3118" w:type="dxa"/>
          </w:tcPr>
          <w:p w:rsidR="00CB5ADA" w:rsidRPr="005F422E" w:rsidRDefault="00CB5ADA" w:rsidP="00CB5ADA">
            <w:r>
              <w:t>Attribute:</w:t>
            </w:r>
            <w:r>
              <w:br/>
              <w:t>Anzahl der sichtbaren Zeichen</w:t>
            </w:r>
          </w:p>
        </w:tc>
        <w:tc>
          <w:tcPr>
            <w:tcW w:w="4301" w:type="dxa"/>
          </w:tcPr>
          <w:p w:rsidR="00CB5ADA" w:rsidRDefault="00CB5ADA" w:rsidP="00CB5ADA">
            <w:pPr>
              <w:pStyle w:val="ProgAbs"/>
              <w:rPr>
                <w:rStyle w:val="Prog"/>
              </w:rPr>
            </w:pPr>
          </w:p>
          <w:p w:rsidR="00CB5ADA" w:rsidRPr="00E53AB4" w:rsidRDefault="00CB5ADA" w:rsidP="00CB5ADA">
            <w:pPr>
              <w:pStyle w:val="ProgAbs"/>
              <w:rPr>
                <w:rStyle w:val="Prog"/>
              </w:rPr>
            </w:pPr>
            <w:r>
              <w:rPr>
                <w:rStyle w:val="Prog"/>
              </w:rPr>
              <w:t>ef = Entry(width=5)</w:t>
            </w:r>
          </w:p>
        </w:tc>
      </w:tr>
      <w:tr w:rsidR="00CB5ADA" w:rsidRPr="00E53AB4">
        <w:tc>
          <w:tcPr>
            <w:tcW w:w="1526" w:type="dxa"/>
          </w:tcPr>
          <w:p w:rsidR="00CB5ADA" w:rsidRPr="00E53AB4" w:rsidRDefault="00CB5ADA" w:rsidP="00CB5ADA">
            <w:pPr>
              <w:rPr>
                <w:bCs/>
              </w:rPr>
            </w:pPr>
          </w:p>
        </w:tc>
        <w:tc>
          <w:tcPr>
            <w:tcW w:w="3118" w:type="dxa"/>
          </w:tcPr>
          <w:p w:rsidR="00CB5ADA" w:rsidRDefault="00CB5ADA" w:rsidP="00CB5ADA">
            <w:r>
              <w:t>Methoden:</w:t>
            </w:r>
          </w:p>
          <w:p w:rsidR="00CB5ADA" w:rsidRDefault="00CB5ADA" w:rsidP="00CB5ADA">
            <w:r>
              <w:t>Positionierung</w:t>
            </w:r>
          </w:p>
          <w:p w:rsidR="00CB5ADA" w:rsidRDefault="00CB5ADA" w:rsidP="00CB5ADA">
            <w:r>
              <w:t>Auslesen des Inhaltes</w:t>
            </w:r>
          </w:p>
          <w:p w:rsidR="00CB5ADA" w:rsidRPr="005F422E" w:rsidRDefault="00CB5ADA" w:rsidP="00CB5ADA">
            <w:r>
              <w:t>Löschen des Inhaltes</w:t>
            </w:r>
          </w:p>
        </w:tc>
        <w:tc>
          <w:tcPr>
            <w:tcW w:w="4301" w:type="dxa"/>
          </w:tcPr>
          <w:p w:rsidR="00CB5ADA" w:rsidRDefault="00CB5ADA" w:rsidP="00CB5ADA">
            <w:pPr>
              <w:pStyle w:val="ProgAbs"/>
            </w:pPr>
          </w:p>
          <w:p w:rsidR="00CB5ADA" w:rsidRDefault="00CB5ADA" w:rsidP="00CB5ADA">
            <w:pPr>
              <w:pStyle w:val="ProgAbs"/>
              <w:rPr>
                <w:rStyle w:val="Prog"/>
              </w:rPr>
            </w:pPr>
            <w:r>
              <w:rPr>
                <w:rStyle w:val="Prog"/>
              </w:rPr>
              <w:t>ef.place(x=20, y=30)</w:t>
            </w:r>
          </w:p>
          <w:p w:rsidR="00CB5ADA" w:rsidRDefault="00CB5ADA" w:rsidP="00CB5ADA">
            <w:pPr>
              <w:pStyle w:val="ProgAbs"/>
              <w:rPr>
                <w:rStyle w:val="Prog"/>
              </w:rPr>
            </w:pPr>
            <w:r>
              <w:rPr>
                <w:rStyle w:val="Prog"/>
              </w:rPr>
              <w:t>ef.get()</w:t>
            </w:r>
          </w:p>
          <w:p w:rsidR="00CB5ADA" w:rsidRPr="006A3AB1" w:rsidRDefault="00CB5ADA" w:rsidP="00CB5ADA">
            <w:pPr>
              <w:pStyle w:val="ProgAbs"/>
              <w:rPr>
                <w:b/>
              </w:rPr>
            </w:pPr>
            <w:r>
              <w:rPr>
                <w:rStyle w:val="Prog"/>
              </w:rPr>
              <w:t>ef.delete(0,END)</w:t>
            </w:r>
          </w:p>
        </w:tc>
      </w:tr>
      <w:tr w:rsidR="00CB5ADA" w:rsidRPr="00E53AB4">
        <w:tc>
          <w:tcPr>
            <w:tcW w:w="1526" w:type="dxa"/>
          </w:tcPr>
          <w:p w:rsidR="00CB5ADA" w:rsidRDefault="00CB5ADA" w:rsidP="00CB5ADA">
            <w:pPr>
              <w:rPr>
                <w:bCs/>
              </w:rPr>
            </w:pPr>
            <w:r>
              <w:rPr>
                <w:bCs/>
              </w:rPr>
              <w:t>Button</w:t>
            </w:r>
            <w:r>
              <w:rPr>
                <w:bCs/>
              </w:rPr>
              <w:br/>
              <w:t>Schaltfläche</w:t>
            </w:r>
          </w:p>
        </w:tc>
        <w:tc>
          <w:tcPr>
            <w:tcW w:w="3118" w:type="dxa"/>
          </w:tcPr>
          <w:p w:rsidR="00CB5ADA" w:rsidRDefault="00CB5ADA" w:rsidP="00CB5ADA">
            <w:r>
              <w:t>Attribute:</w:t>
            </w:r>
          </w:p>
          <w:p w:rsidR="00CB5ADA" w:rsidRDefault="00CB5ADA" w:rsidP="00CB5ADA">
            <w:r>
              <w:t>Text und Länge setzen</w:t>
            </w:r>
          </w:p>
        </w:tc>
        <w:tc>
          <w:tcPr>
            <w:tcW w:w="4301" w:type="dxa"/>
          </w:tcPr>
          <w:p w:rsidR="00CB5ADA" w:rsidRDefault="00CB5ADA" w:rsidP="00CB5ADA">
            <w:pPr>
              <w:rPr>
                <w:rStyle w:val="Prog"/>
              </w:rPr>
            </w:pPr>
          </w:p>
          <w:p w:rsidR="00CB5ADA" w:rsidRDefault="00CB5ADA" w:rsidP="00CB5ADA">
            <w:pPr>
              <w:rPr>
                <w:rStyle w:val="Prog"/>
              </w:rPr>
            </w:pPr>
            <w:r>
              <w:rPr>
                <w:rStyle w:val="Prog"/>
              </w:rPr>
              <w:t>bn = Button(text =“Abc“, width=5)</w:t>
            </w:r>
          </w:p>
        </w:tc>
      </w:tr>
      <w:tr w:rsidR="00CB5ADA" w:rsidRPr="00E53AB4">
        <w:tc>
          <w:tcPr>
            <w:tcW w:w="1526" w:type="dxa"/>
          </w:tcPr>
          <w:p w:rsidR="00CB5ADA" w:rsidRDefault="00CB5ADA" w:rsidP="00CB5ADA">
            <w:pPr>
              <w:rPr>
                <w:bCs/>
              </w:rPr>
            </w:pPr>
          </w:p>
        </w:tc>
        <w:tc>
          <w:tcPr>
            <w:tcW w:w="3118" w:type="dxa"/>
          </w:tcPr>
          <w:p w:rsidR="00CB5ADA" w:rsidRDefault="00CB5ADA" w:rsidP="00CB5ADA">
            <w:r>
              <w:t>Methoden:</w:t>
            </w:r>
          </w:p>
          <w:p w:rsidR="00CB5ADA" w:rsidRDefault="00CB5ADA" w:rsidP="00CB5ADA">
            <w:r>
              <w:t>Positionierung s. o.</w:t>
            </w:r>
          </w:p>
          <w:p w:rsidR="00CB5ADA" w:rsidRDefault="00CB5ADA" w:rsidP="00CB5ADA">
            <w:r>
              <w:t>Breite ändern</w:t>
            </w:r>
          </w:p>
        </w:tc>
        <w:tc>
          <w:tcPr>
            <w:tcW w:w="4301" w:type="dxa"/>
          </w:tcPr>
          <w:p w:rsidR="00CB5ADA" w:rsidRDefault="00CB5ADA" w:rsidP="00CB5ADA">
            <w:pPr>
              <w:rPr>
                <w:rStyle w:val="Prog"/>
              </w:rPr>
            </w:pPr>
          </w:p>
          <w:p w:rsidR="00CB5ADA" w:rsidRDefault="00CB5ADA" w:rsidP="00CB5ADA">
            <w:pPr>
              <w:rPr>
                <w:rStyle w:val="Prog"/>
              </w:rPr>
            </w:pPr>
          </w:p>
          <w:p w:rsidR="00CB5ADA" w:rsidRDefault="00CB5ADA" w:rsidP="00CB5ADA">
            <w:pPr>
              <w:rPr>
                <w:rStyle w:val="Prog"/>
              </w:rPr>
            </w:pPr>
            <w:r w:rsidRPr="006A3AB1">
              <w:rPr>
                <w:rStyle w:val="Prog"/>
              </w:rPr>
              <w:t>bn</w:t>
            </w:r>
            <w:r w:rsidRPr="006A3AB1">
              <w:rPr>
                <w:rStyle w:val="Prog"/>
                <w:b w:val="0"/>
              </w:rPr>
              <w:t>.</w:t>
            </w:r>
            <w:r w:rsidRPr="006A3AB1">
              <w:rPr>
                <w:rStyle w:val="Prog"/>
              </w:rPr>
              <w:t>config(width = 15)</w:t>
            </w:r>
          </w:p>
        </w:tc>
      </w:tr>
      <w:tr w:rsidR="00CB5ADA" w:rsidRPr="00E53AB4">
        <w:tc>
          <w:tcPr>
            <w:tcW w:w="1526" w:type="dxa"/>
          </w:tcPr>
          <w:p w:rsidR="00CB5ADA" w:rsidRDefault="00CB5ADA" w:rsidP="00CB5ADA">
            <w:pPr>
              <w:rPr>
                <w:bCs/>
              </w:rPr>
            </w:pPr>
          </w:p>
        </w:tc>
        <w:tc>
          <w:tcPr>
            <w:tcW w:w="3118" w:type="dxa"/>
          </w:tcPr>
          <w:p w:rsidR="00CB5ADA" w:rsidRDefault="00CB5ADA" w:rsidP="00CB5ADA">
            <w:r>
              <w:t xml:space="preserve">Ereignismethode </w:t>
            </w:r>
          </w:p>
          <w:p w:rsidR="00CB5ADA" w:rsidRDefault="00CB5ADA" w:rsidP="00CB5ADA">
            <w:r>
              <w:t>Linker Mausklick an bn binden</w:t>
            </w:r>
          </w:p>
          <w:p w:rsidR="00CB5ADA" w:rsidRDefault="00CB5ADA" w:rsidP="00CB5ADA"/>
          <w:p w:rsidR="00CB5ADA" w:rsidRDefault="00CB5ADA" w:rsidP="00CB5ADA">
            <w:r>
              <w:t>Ereignismethode definieren</w:t>
            </w:r>
          </w:p>
          <w:p w:rsidR="00CB5ADA" w:rsidRDefault="00CB5ADA" w:rsidP="00CB5ADA"/>
          <w:p w:rsidR="00CB5ADA" w:rsidRDefault="00CB5ADA" w:rsidP="00CB5ADA"/>
        </w:tc>
        <w:tc>
          <w:tcPr>
            <w:tcW w:w="4301" w:type="dxa"/>
          </w:tcPr>
          <w:p w:rsidR="00CB5ADA" w:rsidRDefault="00CB5ADA" w:rsidP="00CB5ADA">
            <w:pPr>
              <w:rPr>
                <w:rStyle w:val="Prog"/>
              </w:rPr>
            </w:pPr>
          </w:p>
          <w:p w:rsidR="00CB5ADA" w:rsidRDefault="00CB5ADA" w:rsidP="00CB5ADA">
            <w:pPr>
              <w:rPr>
                <w:rStyle w:val="Prog"/>
              </w:rPr>
            </w:pPr>
            <w:r>
              <w:rPr>
                <w:rStyle w:val="Prog"/>
              </w:rPr>
              <w:t>Bn.bind(“&lt;Button-1“, bnClick)</w:t>
            </w:r>
          </w:p>
          <w:p w:rsidR="00CB5ADA" w:rsidRDefault="00CB5ADA" w:rsidP="00CB5ADA">
            <w:pPr>
              <w:rPr>
                <w:rStyle w:val="Prog"/>
              </w:rPr>
            </w:pPr>
          </w:p>
          <w:p w:rsidR="00CB5ADA" w:rsidRDefault="00CB5ADA" w:rsidP="00CB5ADA">
            <w:pPr>
              <w:rPr>
                <w:rStyle w:val="Prog"/>
              </w:rPr>
            </w:pPr>
          </w:p>
          <w:p w:rsidR="00CB5ADA" w:rsidRDefault="00CB5ADA" w:rsidP="00CB5ADA">
            <w:pPr>
              <w:rPr>
                <w:rStyle w:val="Prog"/>
              </w:rPr>
            </w:pPr>
          </w:p>
          <w:p w:rsidR="00CB5ADA" w:rsidRDefault="00CB5ADA" w:rsidP="00CB5ADA">
            <w:pPr>
              <w:rPr>
                <w:rStyle w:val="Prog"/>
              </w:rPr>
            </w:pPr>
            <w:r>
              <w:rPr>
                <w:rStyle w:val="Prog"/>
              </w:rPr>
              <w:t>def bnClick(evt):</w:t>
            </w:r>
          </w:p>
          <w:p w:rsidR="00CB5ADA" w:rsidRDefault="00CB5ADA" w:rsidP="00CB5ADA">
            <w:pPr>
              <w:rPr>
                <w:rStyle w:val="Prog"/>
              </w:rPr>
            </w:pPr>
            <w:r>
              <w:rPr>
                <w:rStyle w:val="Prog"/>
              </w:rPr>
              <w:t xml:space="preserve">   #anweisungen</w:t>
            </w:r>
          </w:p>
        </w:tc>
      </w:tr>
      <w:tr w:rsidR="00CB5ADA" w:rsidRPr="00E53AB4">
        <w:tc>
          <w:tcPr>
            <w:tcW w:w="1526" w:type="dxa"/>
          </w:tcPr>
          <w:p w:rsidR="00CB5ADA" w:rsidRDefault="00CB5ADA" w:rsidP="00CB5ADA">
            <w:pPr>
              <w:rPr>
                <w:bCs/>
              </w:rPr>
            </w:pPr>
            <w:r>
              <w:rPr>
                <w:bCs/>
              </w:rPr>
              <w:t>Label</w:t>
            </w:r>
          </w:p>
          <w:p w:rsidR="00CB5ADA" w:rsidRPr="00E53AB4" w:rsidRDefault="00CB5ADA" w:rsidP="00CB5ADA">
            <w:pPr>
              <w:rPr>
                <w:bCs/>
              </w:rPr>
            </w:pPr>
            <w:r>
              <w:rPr>
                <w:bCs/>
              </w:rPr>
              <w:t>Ausgabefeld</w:t>
            </w:r>
          </w:p>
        </w:tc>
        <w:tc>
          <w:tcPr>
            <w:tcW w:w="3118" w:type="dxa"/>
          </w:tcPr>
          <w:p w:rsidR="00CB5ADA" w:rsidRDefault="00CB5ADA" w:rsidP="00CB5ADA">
            <w:r>
              <w:t>Attribute:</w:t>
            </w:r>
          </w:p>
          <w:p w:rsidR="00CB5ADA" w:rsidRPr="005F422E" w:rsidRDefault="00CB5ADA" w:rsidP="00CB5ADA">
            <w:r>
              <w:t>Text der Ausgabe setzen</w:t>
            </w:r>
          </w:p>
        </w:tc>
        <w:tc>
          <w:tcPr>
            <w:tcW w:w="4301" w:type="dxa"/>
          </w:tcPr>
          <w:p w:rsidR="00CB5ADA" w:rsidRDefault="00CB5ADA" w:rsidP="00CB5ADA">
            <w:pPr>
              <w:rPr>
                <w:rStyle w:val="Prog"/>
              </w:rPr>
            </w:pPr>
          </w:p>
          <w:p w:rsidR="00CB5ADA" w:rsidRPr="006F53FC" w:rsidRDefault="00CB5ADA" w:rsidP="00CB5ADA">
            <w:pPr>
              <w:rPr>
                <w:rStyle w:val="Prog"/>
              </w:rPr>
            </w:pPr>
            <w:r>
              <w:rPr>
                <w:rStyle w:val="Prog"/>
              </w:rPr>
              <w:t>af = Label(text = “Abc“)</w:t>
            </w:r>
          </w:p>
        </w:tc>
      </w:tr>
      <w:tr w:rsidR="00CB5ADA" w:rsidRPr="00E53AB4">
        <w:tc>
          <w:tcPr>
            <w:tcW w:w="1526" w:type="dxa"/>
          </w:tcPr>
          <w:p w:rsidR="00CB5ADA" w:rsidRPr="00E53AB4" w:rsidRDefault="00CB5ADA" w:rsidP="00CB5ADA">
            <w:pPr>
              <w:rPr>
                <w:bCs/>
              </w:rPr>
            </w:pPr>
          </w:p>
        </w:tc>
        <w:tc>
          <w:tcPr>
            <w:tcW w:w="3118" w:type="dxa"/>
          </w:tcPr>
          <w:p w:rsidR="00CB5ADA" w:rsidRDefault="00CB5ADA" w:rsidP="00CB5ADA">
            <w:r>
              <w:t>Methoden:</w:t>
            </w:r>
          </w:p>
          <w:p w:rsidR="00CB5ADA" w:rsidRDefault="00CB5ADA" w:rsidP="00CB5ADA">
            <w:r>
              <w:t>Positionierung (s. o.)</w:t>
            </w:r>
          </w:p>
          <w:p w:rsidR="00CB5ADA" w:rsidRPr="005F422E" w:rsidRDefault="00CB5ADA" w:rsidP="00CB5ADA">
            <w:r>
              <w:t>Text überschreiben</w:t>
            </w:r>
          </w:p>
        </w:tc>
        <w:tc>
          <w:tcPr>
            <w:tcW w:w="4301" w:type="dxa"/>
          </w:tcPr>
          <w:p w:rsidR="00CB5ADA" w:rsidRPr="000F243E" w:rsidRDefault="00CB5ADA" w:rsidP="00CB5ADA">
            <w:pPr>
              <w:pStyle w:val="ProgAbs"/>
              <w:rPr>
                <w:b/>
              </w:rPr>
            </w:pPr>
          </w:p>
          <w:p w:rsidR="00CB5ADA" w:rsidRDefault="00CB5ADA" w:rsidP="00CB5ADA">
            <w:pPr>
              <w:pStyle w:val="ProgAbs"/>
              <w:rPr>
                <w:b/>
              </w:rPr>
            </w:pPr>
          </w:p>
          <w:p w:rsidR="00CB5ADA" w:rsidRPr="005F422E" w:rsidRDefault="00CB5ADA" w:rsidP="00CB5ADA">
            <w:pPr>
              <w:pStyle w:val="ProgAbs"/>
            </w:pPr>
            <w:r>
              <w:rPr>
                <w:b/>
              </w:rPr>
              <w:t>af.config(text = “Neu“</w:t>
            </w:r>
            <w:r w:rsidRPr="000F243E">
              <w:rPr>
                <w:b/>
              </w:rPr>
              <w:t>)</w:t>
            </w:r>
          </w:p>
        </w:tc>
      </w:tr>
    </w:tbl>
    <w:p w:rsidR="00CB5ADA" w:rsidRPr="00F21C66" w:rsidRDefault="00CB5ADA" w:rsidP="00CB5ADA">
      <w:pPr>
        <w:spacing w:line="360" w:lineRule="auto"/>
      </w:pPr>
    </w:p>
    <w:sectPr w:rsidR="00CB5ADA" w:rsidRPr="00F21C66" w:rsidSect="00CB5ADA">
      <w:pgSz w:w="16840" w:h="11901" w:orient="landscape"/>
      <w:pgMar w:top="1134" w:right="1134" w:bottom="1701" w:left="1418" w:header="709" w:footer="709" w:gutter="0"/>
      <w:cols w:space="708"/>
      <w:docGrid w:linePitch="360"/>
      <w:printerSettings r:id="rId9"/>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4F124C" w:rsidRDefault="004F124C">
      <w:r>
        <w:separator/>
      </w:r>
    </w:p>
  </w:endnote>
  <w:endnote w:type="continuationSeparator" w:id="1">
    <w:p w:rsidR="004F124C" w:rsidRDefault="004F124C">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F124C" w:rsidRPr="00E922B7" w:rsidRDefault="004F124C" w:rsidP="00CB5ADA">
    <w:pPr>
      <w:pStyle w:val="Fuzeile"/>
      <w:pBdr>
        <w:top w:val="single" w:sz="4" w:space="1" w:color="auto"/>
      </w:pBdr>
      <w:jc w:val="center"/>
      <w:rPr>
        <w:sz w:val="16"/>
        <w:szCs w:val="16"/>
      </w:rPr>
    </w:pPr>
    <w:r w:rsidRPr="00E922B7">
      <w:rPr>
        <w:sz w:val="16"/>
        <w:szCs w:val="16"/>
      </w:rPr>
      <w:t xml:space="preserve">© T. Hempel </w:t>
    </w:r>
    <w:r w:rsidRPr="00E922B7">
      <w:rPr>
        <w:rFonts w:cs="Arial"/>
        <w:sz w:val="16"/>
        <w:szCs w:val="16"/>
      </w:rPr>
      <w:t>·</w:t>
    </w:r>
    <w:r w:rsidRPr="00E922B7">
      <w:rPr>
        <w:sz w:val="16"/>
        <w:szCs w:val="16"/>
      </w:rPr>
      <w:t xml:space="preserve"> Version vom </w:t>
    </w:r>
    <w:r w:rsidR="00785DB9" w:rsidRPr="00E922B7">
      <w:rPr>
        <w:sz w:val="16"/>
        <w:szCs w:val="16"/>
      </w:rPr>
      <w:fldChar w:fldCharType="begin"/>
    </w:r>
    <w:r w:rsidRPr="00E922B7">
      <w:rPr>
        <w:sz w:val="16"/>
        <w:szCs w:val="16"/>
      </w:rPr>
      <w:instrText xml:space="preserve"> </w:instrText>
    </w:r>
    <w:r>
      <w:rPr>
        <w:sz w:val="16"/>
        <w:szCs w:val="16"/>
      </w:rPr>
      <w:instrText>SAVEDATE</w:instrText>
    </w:r>
    <w:r w:rsidRPr="00E922B7">
      <w:rPr>
        <w:sz w:val="16"/>
        <w:szCs w:val="16"/>
      </w:rPr>
      <w:instrText xml:space="preserve">  \@ "</w:instrText>
    </w:r>
    <w:r>
      <w:rPr>
        <w:sz w:val="16"/>
        <w:szCs w:val="16"/>
      </w:rPr>
      <w:instrText>dd.MM.yyyy</w:instrText>
    </w:r>
    <w:r w:rsidRPr="00E922B7">
      <w:rPr>
        <w:sz w:val="16"/>
        <w:szCs w:val="16"/>
      </w:rPr>
      <w:instrText xml:space="preserve">"  \* MERGEFORMAT </w:instrText>
    </w:r>
    <w:r w:rsidR="00785DB9" w:rsidRPr="00E922B7">
      <w:rPr>
        <w:sz w:val="16"/>
        <w:szCs w:val="16"/>
      </w:rPr>
      <w:fldChar w:fldCharType="separate"/>
    </w:r>
    <w:r w:rsidR="00605AC7">
      <w:rPr>
        <w:noProof/>
        <w:sz w:val="16"/>
        <w:szCs w:val="16"/>
      </w:rPr>
      <w:t>23.02.2015</w:t>
    </w:r>
    <w:r w:rsidR="00785DB9" w:rsidRPr="00E922B7">
      <w:rPr>
        <w:sz w:val="16"/>
        <w:szCs w:val="16"/>
      </w:rPr>
      <w:fldChar w:fldCharType="end"/>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4F124C" w:rsidRDefault="004F124C">
      <w:r>
        <w:separator/>
      </w:r>
    </w:p>
  </w:footnote>
  <w:footnote w:type="continuationSeparator" w:id="1">
    <w:p w:rsidR="004F124C" w:rsidRDefault="004F124C">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W w:w="0" w:type="auto"/>
      <w:tblBorders>
        <w:bottom w:val="single" w:sz="4" w:space="0" w:color="auto"/>
      </w:tblBorders>
      <w:tblLook w:val="01E0"/>
    </w:tblPr>
    <w:tblGrid>
      <w:gridCol w:w="9212"/>
    </w:tblGrid>
    <w:tr w:rsidR="004F124C" w:rsidRPr="002B4689">
      <w:tc>
        <w:tcPr>
          <w:tcW w:w="9212" w:type="dxa"/>
        </w:tcPr>
        <w:p w:rsidR="004F124C" w:rsidRPr="002B4689" w:rsidRDefault="004F124C" w:rsidP="00CB5ADA">
          <w:pPr>
            <w:pStyle w:val="Kopfzeile"/>
            <w:tabs>
              <w:tab w:val="clear" w:pos="4536"/>
              <w:tab w:val="clear" w:pos="9072"/>
            </w:tabs>
            <w:spacing w:after="120"/>
            <w:jc w:val="center"/>
            <w:rPr>
              <w:b/>
              <w:sz w:val="32"/>
              <w:szCs w:val="32"/>
            </w:rPr>
          </w:pPr>
          <w:r w:rsidRPr="002B4689">
            <w:rPr>
              <w:b/>
              <w:sz w:val="32"/>
              <w:szCs w:val="32"/>
            </w:rPr>
            <w:t>Informatikabitur – Softwareentwicklung</w:t>
          </w:r>
        </w:p>
        <w:p w:rsidR="004F124C" w:rsidRPr="002B4689" w:rsidRDefault="004F124C" w:rsidP="00CB5ADA">
          <w:pPr>
            <w:pStyle w:val="Kopfzeile"/>
            <w:tabs>
              <w:tab w:val="clear" w:pos="4536"/>
              <w:tab w:val="clear" w:pos="9072"/>
              <w:tab w:val="right" w:pos="4032"/>
              <w:tab w:val="right" w:pos="7452"/>
            </w:tabs>
            <w:jc w:val="center"/>
            <w:rPr>
              <w:b/>
              <w:sz w:val="24"/>
            </w:rPr>
          </w:pPr>
          <w:r w:rsidRPr="002B4689">
            <w:rPr>
              <w:b/>
              <w:sz w:val="24"/>
            </w:rPr>
            <w:t>Ergänzung zum Tafelwerk</w:t>
          </w:r>
        </w:p>
      </w:tc>
    </w:tr>
  </w:tbl>
  <w:p w:rsidR="004F124C" w:rsidRDefault="004F124C"/>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0D87174"/>
    <w:multiLevelType w:val="hybridMultilevel"/>
    <w:tmpl w:val="7CB21EBE"/>
    <w:lvl w:ilvl="0" w:tplc="B088FD30">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14F316E"/>
    <w:multiLevelType w:val="multilevel"/>
    <w:tmpl w:val="8CECCBD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743696F"/>
    <w:multiLevelType w:val="multilevel"/>
    <w:tmpl w:val="1CF657AC"/>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5DF83CFC"/>
    <w:multiLevelType w:val="hybridMultilevel"/>
    <w:tmpl w:val="8CECCBD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787C00F3"/>
    <w:multiLevelType w:val="hybridMultilevel"/>
    <w:tmpl w:val="1CF657AC"/>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attachedTemplate r:id="rId1"/>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E23BE7"/>
    <w:rsid w:val="004F124C"/>
    <w:rsid w:val="00605AC7"/>
    <w:rsid w:val="0063455A"/>
    <w:rsid w:val="00785DB9"/>
    <w:rsid w:val="00872F7F"/>
    <w:rsid w:val="009B5800"/>
    <w:rsid w:val="00CB5ADA"/>
    <w:rsid w:val="00E23BE7"/>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922B7"/>
    <w:rPr>
      <w:rFonts w:ascii="Arial" w:hAnsi="Arial"/>
      <w:sz w:val="22"/>
      <w:szCs w:val="24"/>
    </w:rPr>
  </w:style>
  <w:style w:type="paragraph" w:styleId="berschrift1">
    <w:name w:val="heading 1"/>
    <w:basedOn w:val="Standard"/>
    <w:next w:val="Standard"/>
    <w:qFormat/>
    <w:rsid w:val="00E922B7"/>
    <w:pPr>
      <w:keepNext/>
      <w:spacing w:before="240" w:after="60"/>
      <w:outlineLvl w:val="0"/>
    </w:pPr>
    <w:rPr>
      <w:rFonts w:cs="Arial"/>
      <w:b/>
      <w:bCs/>
      <w:kern w:val="32"/>
      <w:sz w:val="32"/>
      <w:szCs w:val="32"/>
    </w:rPr>
  </w:style>
  <w:style w:type="paragraph" w:styleId="berschrift2">
    <w:name w:val="heading 2"/>
    <w:basedOn w:val="Standard"/>
    <w:next w:val="Standard"/>
    <w:qFormat/>
    <w:rsid w:val="00E922B7"/>
    <w:pPr>
      <w:keepNext/>
      <w:spacing w:before="240" w:after="60"/>
      <w:outlineLvl w:val="1"/>
    </w:pPr>
    <w:rPr>
      <w:rFonts w:cs="Arial"/>
      <w:b/>
      <w:bCs/>
      <w:iCs/>
      <w:sz w:val="28"/>
      <w:szCs w:val="28"/>
    </w:rPr>
  </w:style>
  <w:style w:type="paragraph" w:styleId="berschrift3">
    <w:name w:val="heading 3"/>
    <w:basedOn w:val="Standard"/>
    <w:next w:val="Standard"/>
    <w:qFormat/>
    <w:rsid w:val="00E922B7"/>
    <w:pPr>
      <w:keepNext/>
      <w:spacing w:before="240" w:after="60"/>
      <w:outlineLvl w:val="2"/>
    </w:pPr>
    <w:rPr>
      <w:rFonts w:cs="Arial"/>
      <w:b/>
      <w:bCs/>
      <w:szCs w:val="26"/>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rsid w:val="00E922B7"/>
    <w:pPr>
      <w:tabs>
        <w:tab w:val="center" w:pos="4536"/>
        <w:tab w:val="right" w:pos="9072"/>
      </w:tabs>
    </w:pPr>
  </w:style>
  <w:style w:type="paragraph" w:styleId="Fuzeile">
    <w:name w:val="footer"/>
    <w:basedOn w:val="Standard"/>
    <w:rsid w:val="00E922B7"/>
    <w:pPr>
      <w:tabs>
        <w:tab w:val="center" w:pos="4536"/>
        <w:tab w:val="right" w:pos="9072"/>
      </w:tabs>
    </w:pPr>
  </w:style>
  <w:style w:type="table" w:styleId="Tabellenraster">
    <w:name w:val="Table Grid"/>
    <w:basedOn w:val="NormaleTabelle"/>
    <w:rsid w:val="00E92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Liste7">
    <w:name w:val="Table List 7"/>
    <w:basedOn w:val="NormaleTabelle"/>
    <w:rsid w:val="005F422E"/>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character" w:customStyle="1" w:styleId="Prog">
    <w:name w:val="Prog"/>
    <w:basedOn w:val="Absatzstandardschriftart"/>
    <w:rsid w:val="00C06530"/>
    <w:rPr>
      <w:rFonts w:ascii="Courier New" w:hAnsi="Courier New"/>
      <w:b/>
      <w:sz w:val="20"/>
    </w:rPr>
  </w:style>
  <w:style w:type="paragraph" w:customStyle="1" w:styleId="ProgAbs">
    <w:name w:val="ProgAbs"/>
    <w:basedOn w:val="Standard"/>
    <w:autoRedefine/>
    <w:qFormat/>
    <w:rsid w:val="006F53FC"/>
    <w:pPr>
      <w:spacing w:after="20" w:line="220" w:lineRule="atLeast"/>
    </w:pPr>
    <w:rPr>
      <w:rFonts w:ascii="Courier New" w:hAnsi="Courier New"/>
      <w:sz w:val="20"/>
    </w:rPr>
  </w:style>
  <w:style w:type="paragraph" w:styleId="Funotentext">
    <w:name w:val="footnote text"/>
    <w:basedOn w:val="Standard"/>
    <w:link w:val="FunotentextZeichen"/>
    <w:rsid w:val="00CC1C8C"/>
    <w:rPr>
      <w:sz w:val="20"/>
      <w:szCs w:val="20"/>
    </w:rPr>
  </w:style>
  <w:style w:type="character" w:customStyle="1" w:styleId="FunotentextZeichen">
    <w:name w:val="Fußnotentext Zeichen"/>
    <w:basedOn w:val="Absatzstandardschriftart"/>
    <w:link w:val="Funotentext"/>
    <w:rsid w:val="00CC1C8C"/>
    <w:rPr>
      <w:rFonts w:ascii="Arial" w:hAnsi="Arial"/>
    </w:rPr>
  </w:style>
  <w:style w:type="character" w:styleId="Funotenzeichen">
    <w:name w:val="footnote reference"/>
    <w:basedOn w:val="Absatzstandardschriftart"/>
    <w:rsid w:val="00CC1C8C"/>
    <w:rPr>
      <w:vertAlign w:val="superscript"/>
    </w:rPr>
  </w:style>
</w:styles>
</file>

<file path=word/webSettings.xml><?xml version="1.0" encoding="utf-8"?>
<w:webSettings xmlns:r="http://schemas.openxmlformats.org/officeDocument/2006/relationships" xmlns:w="http://schemas.openxmlformats.org/wordprocessingml/2006/main">
  <w:divs>
    <w:div w:id="31479744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printerSettings" Target="printerSettings/printerSettings1.bin"/><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THempel\Anwendungsdaten\Microsoft\Vorlagen\Arbeitsauftrag%20Informatik.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Einstellungen\THempel\Anwendungsdaten\Microsoft\Vorlagen\Arbeitsauftrag Informatik.dot</Template>
  <TotalTime>0</TotalTime>
  <Pages>5</Pages>
  <Words>722</Words>
  <Characters>4121</Characters>
  <Application>Microsoft Word 12.0.0</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Typen in Java</vt:lpstr>
    </vt:vector>
  </TitlesOfParts>
  <Company>Richard-Wossidlo-Gymnasium Ribnitz-Damgarten</Company>
  <LinksUpToDate>false</LinksUpToDate>
  <CharactersWithSpaces>5060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Typen in Java</dc:title>
  <dc:subject/>
  <dc:creator>Tino Hempel</dc:creator>
  <cp:keywords/>
  <dc:description/>
  <cp:lastModifiedBy>Dirk Schwenn</cp:lastModifiedBy>
  <cp:revision>2</cp:revision>
  <cp:lastPrinted>2015-02-23T07:38:00Z</cp:lastPrinted>
  <dcterms:created xsi:type="dcterms:W3CDTF">2015-02-27T16:16:00Z</dcterms:created>
  <dcterms:modified xsi:type="dcterms:W3CDTF">2015-02-27T16:16:00Z</dcterms:modified>
</cp:coreProperties>
</file>